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1B" w:rsidRDefault="004C4805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План-график мероприятий на январь-март 2023 года </w:t>
      </w:r>
    </w:p>
    <w:p w:rsidR="003C5D1B" w:rsidRDefault="004C4805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реализации межведомственного культурно-образовательного проекта</w:t>
      </w:r>
    </w:p>
    <w:p w:rsidR="003C5D1B" w:rsidRDefault="004C4805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«Культура для школьников» в Алтайском крае</w:t>
      </w:r>
    </w:p>
    <w:p w:rsidR="003C5D1B" w:rsidRDefault="003C5D1B"/>
    <w:tbl>
      <w:tblPr>
        <w:tblW w:w="14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2"/>
        <w:gridCol w:w="7506"/>
        <w:gridCol w:w="109"/>
        <w:gridCol w:w="274"/>
        <w:gridCol w:w="2339"/>
        <w:gridCol w:w="3005"/>
      </w:tblGrid>
      <w:tr w:rsidR="003C5D1B">
        <w:trPr>
          <w:gridAfter w:val="1"/>
          <w:wAfter w:w="3762" w:type="dxa"/>
        </w:trPr>
        <w:tc>
          <w:tcPr>
            <w:tcW w:w="1809" w:type="dxa"/>
            <w:shd w:val="clear" w:color="auto" w:fill="BFBFBF"/>
            <w:noWrap/>
          </w:tcPr>
          <w:p w:rsidR="003C5D1B" w:rsidRDefault="003C5D1B">
            <w:pPr>
              <w:jc w:val="center"/>
              <w:rPr>
                <w:b/>
                <w:i/>
                <w:sz w:val="32"/>
                <w:szCs w:val="32"/>
              </w:rPr>
            </w:pPr>
            <w:r w:rsidRPr="003C5D1B">
              <w:rPr>
                <w:rFonts w:ascii="Calibri" w:eastAsia="Calibri" w:hAnsi="Calibri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left:0;text-align:left;margin-left:0;margin-top:0;width:50pt;height:50pt;z-index:251654656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3C5D1B">
              <w:rPr>
                <w:rFonts w:ascii="Calibri" w:eastAsia="Calibri" w:hAnsi="Calibri"/>
                <w:sz w:val="22"/>
                <w:szCs w:val="22"/>
              </w:rPr>
              <w:pict>
                <v:shape id="_x0000_i0" o:spid="_x0000_i1025" type="#_x0000_t75" style="width:35.25pt;height:34.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12896" w:type="dxa"/>
            <w:gridSpan w:val="4"/>
            <w:shd w:val="clear" w:color="auto" w:fill="BFBFBF"/>
            <w:noWrap/>
            <w:vAlign w:val="center"/>
          </w:tcPr>
          <w:p w:rsidR="003C5D1B" w:rsidRDefault="003C5D1B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3C5D1B" w:rsidRDefault="004C480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ТЕАТР</w:t>
            </w:r>
          </w:p>
        </w:tc>
      </w:tr>
      <w:tr w:rsidR="003C5D1B">
        <w:trPr>
          <w:gridAfter w:val="1"/>
          <w:wAfter w:w="3762" w:type="dxa"/>
        </w:trPr>
        <w:tc>
          <w:tcPr>
            <w:tcW w:w="14705" w:type="dxa"/>
            <w:gridSpan w:val="5"/>
            <w:noWrap/>
          </w:tcPr>
          <w:p w:rsidR="003C5D1B" w:rsidRDefault="004C48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Культпоход</w:t>
            </w:r>
          </w:p>
        </w:tc>
      </w:tr>
      <w:tr w:rsidR="003C5D1B">
        <w:trPr>
          <w:gridAfter w:val="1"/>
          <w:wAfter w:w="3762" w:type="dxa"/>
          <w:cantSplit/>
          <w:trHeight w:val="277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1-4 класс</w:t>
            </w:r>
          </w:p>
        </w:tc>
        <w:tc>
          <w:tcPr>
            <w:tcW w:w="9497" w:type="dxa"/>
            <w:shd w:val="clear" w:color="auto" w:fill="FABF8F"/>
            <w:noWrap/>
            <w:vAlign w:val="center"/>
          </w:tcPr>
          <w:p w:rsidR="003C5D1B" w:rsidRDefault="003C5D1B">
            <w:pPr>
              <w:rPr>
                <w:i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 xml:space="preserve">КАУ «Алтайский государственный театр кукол «Сказка», </w:t>
            </w:r>
          </w:p>
          <w:p w:rsidR="003C5D1B" w:rsidRDefault="004C4805">
            <w:pPr>
              <w:jc w:val="center"/>
            </w:pPr>
            <w:r>
              <w:t xml:space="preserve">Агафонова Ирина Николаевна, </w:t>
            </w:r>
          </w:p>
          <w:p w:rsidR="003C5D1B" w:rsidRDefault="004C4805">
            <w:pPr>
              <w:jc w:val="center"/>
            </w:pPr>
            <w:r>
              <w:t>т. 506-782</w:t>
            </w: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Спектакль «Волшебник изумрудного города»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Спектакль «Серебряное копытце»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Спектакль «Богатырь Степан Ромашкин»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«Волшебный мир кукол», театрализованная экскурсия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Спектакль «Денискины рассказы»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  <w:trHeight w:val="276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>КАУ «Алтайский краевой театр драмы им. В.М.Шукшина»,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Гребенникова Елена Анатольевна, </w:t>
            </w:r>
          </w:p>
          <w:p w:rsidR="003C5D1B" w:rsidRDefault="004C4805">
            <w:pPr>
              <w:jc w:val="center"/>
            </w:pPr>
            <w:r>
              <w:rPr>
                <w:rFonts w:eastAsia="Calibri"/>
              </w:rPr>
              <w:t>т. 36-97-11</w:t>
            </w: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Спектакль «Алиса в Зазеркалье» Л.Кэрролл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«Закулисье». Экскурсия по театру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  <w:trHeight w:val="296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  <w:rPr>
                <w:rFonts w:eastAsia="Calibri"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 xml:space="preserve">КАУ «Алтайский государственный музыкальный театр», </w:t>
            </w:r>
          </w:p>
          <w:p w:rsidR="003C5D1B" w:rsidRDefault="004C4805">
            <w:pPr>
              <w:jc w:val="center"/>
            </w:pPr>
            <w:r>
              <w:t xml:space="preserve">Стеценко </w:t>
            </w:r>
          </w:p>
          <w:p w:rsidR="003C5D1B" w:rsidRDefault="004C4805">
            <w:pPr>
              <w:jc w:val="center"/>
            </w:pPr>
            <w:r>
              <w:t xml:space="preserve">Ольга Вячеславовна, </w:t>
            </w:r>
          </w:p>
          <w:p w:rsidR="003C5D1B" w:rsidRDefault="004C4805">
            <w:pPr>
              <w:jc w:val="center"/>
            </w:pPr>
            <w:r>
              <w:t>т. 505-088</w:t>
            </w: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Музыкальная сказка в 2-х действиях «Снежная королева»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  <w:trHeight w:val="367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Музыкальная сказка в 2-х действиях «Волшебник Изумрудного города»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  <w:trHeight w:val="401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Музыкальная сказка в 2-х действиях «Конек-горбунок»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  <w:trHeight w:val="475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Музыкальная сказка в 2-х действиях «По щучьему веленью, или у Емели Новый год»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  <w:trHeight w:val="396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Музыкальная сказка в 2-х действиях «Новые приключения в Простоквашино»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  <w:trHeight w:val="293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  <w:rPr>
                <w:rFonts w:eastAsia="Calibri"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КАУ «Алтайский государственный театр для детей и молодёжи им.</w:t>
            </w:r>
          </w:p>
          <w:p w:rsidR="003C5D1B" w:rsidRDefault="004C4805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 xml:space="preserve"> В.С. Золотухина»,</w:t>
            </w:r>
          </w:p>
          <w:p w:rsidR="003C5D1B" w:rsidRDefault="004C4805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Аксенова Татьяна Викторовна,</w:t>
            </w:r>
          </w:p>
          <w:p w:rsidR="003C5D1B" w:rsidRDefault="004C4805">
            <w:pPr>
              <w:jc w:val="center"/>
            </w:pPr>
            <w:r>
              <w:rPr>
                <w:szCs w:val="22"/>
                <w:lang w:eastAsia="en-US"/>
              </w:rPr>
              <w:t>т. 503-536</w:t>
            </w:r>
          </w:p>
        </w:tc>
      </w:tr>
      <w:tr w:rsidR="003C5D1B">
        <w:trPr>
          <w:gridAfter w:val="1"/>
          <w:wAfter w:w="3762" w:type="dxa"/>
          <w:cantSplit/>
          <w:trHeight w:val="274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«Золушка»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  <w:trHeight w:val="274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«Летучий корабль»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  <w:trHeight w:val="274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«Огниво»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  <w:trHeight w:val="274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«Сказка о царе Салтане»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  <w:trHeight w:val="274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«Три Толстяка»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  <w:trHeight w:val="416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«Удивительное путешествие кролика Эдварда»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  <w:trHeight w:val="280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«Цветик-Семицветик»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  <w:trHeight w:val="280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  <w:rPr>
                <w:rFonts w:eastAsia="Calibri"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КГБУ «Государственный музей истории литературы, искусства и культуры Алтая»,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Никитина Лариса Петровна,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т. 504-243</w:t>
            </w: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shd w:val="nil"/>
            </w:pPr>
            <w:r>
              <w:rPr>
                <w:lang w:eastAsia="en-US"/>
              </w:rPr>
              <w:t xml:space="preserve">Просветительная программа «Волшебный мир кукол: Из истории кукольного театра»  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</w:rPr>
            </w:pPr>
          </w:p>
        </w:tc>
      </w:tr>
      <w:tr w:rsidR="003C5D1B">
        <w:trPr>
          <w:gridAfter w:val="1"/>
          <w:wAfter w:w="3762" w:type="dxa"/>
          <w:cantSplit/>
          <w:trHeight w:val="274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5-8 класс</w:t>
            </w:r>
          </w:p>
          <w:p w:rsidR="003C5D1B" w:rsidRDefault="003C5D1B"/>
        </w:tc>
        <w:tc>
          <w:tcPr>
            <w:tcW w:w="9497" w:type="dxa"/>
            <w:shd w:val="clear" w:color="auto" w:fill="FABF8F"/>
            <w:noWrap/>
            <w:vAlign w:val="center"/>
          </w:tcPr>
          <w:p w:rsidR="003C5D1B" w:rsidRDefault="003C5D1B"/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>КАУ «Алтайский краевой театр драмы им. В.М.Шукшина»,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Гребенникова Елена Анатольевна, </w:t>
            </w:r>
          </w:p>
          <w:p w:rsidR="003C5D1B" w:rsidRDefault="004C4805">
            <w:pPr>
              <w:jc w:val="center"/>
            </w:pPr>
            <w:r>
              <w:rPr>
                <w:rFonts w:eastAsia="Calibri"/>
              </w:rPr>
              <w:t>т. 36-97-11</w:t>
            </w:r>
          </w:p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Спектакль «Барышня-крестьянка» </w:t>
            </w:r>
            <w:r>
              <w:rPr>
                <w:rFonts w:eastAsia="Calibri"/>
              </w:rPr>
              <w:t>А.С.Пушкин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Спектакль «Кое-что о том самом и не только…» Д.Калинин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Спектакль «Феномены» Г.Горин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Спектакль «Ретро» А.Галин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Спектакль «За двумя зайцами» М.Старицкий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39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«Закулисье». Экскурсия по театру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ABF8F"/>
            <w:noWrap/>
            <w:vAlign w:val="center"/>
          </w:tcPr>
          <w:p w:rsidR="003C5D1B" w:rsidRDefault="003C5D1B">
            <w:pPr>
              <w:rPr>
                <w:i/>
                <w:color w:val="FF0000"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>КАУ «Алтайский государственный театр кукол «Сказка»,</w:t>
            </w:r>
          </w:p>
          <w:p w:rsidR="003C5D1B" w:rsidRDefault="004C4805">
            <w:pPr>
              <w:jc w:val="center"/>
            </w:pPr>
            <w:r>
              <w:t xml:space="preserve">Агафонова Ирина Николаевна, </w:t>
            </w:r>
          </w:p>
          <w:p w:rsidR="003C5D1B" w:rsidRDefault="004C4805">
            <w:pPr>
              <w:jc w:val="center"/>
            </w:pPr>
            <w:r>
              <w:t>т. 506-782</w:t>
            </w: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shd w:val="nil"/>
            </w:pPr>
            <w:r>
              <w:rPr>
                <w:rFonts w:eastAsia="Calibri"/>
              </w:rPr>
              <w:t xml:space="preserve">Спектакль </w:t>
            </w:r>
            <w:r>
              <w:t>«Дневник ленинградской школьницы»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ABF8F"/>
            <w:noWrap/>
            <w:vAlign w:val="center"/>
          </w:tcPr>
          <w:p w:rsidR="003C5D1B" w:rsidRDefault="003C5D1B">
            <w:pPr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 xml:space="preserve">КАУ «Алтайский государственный музыкальный театр», </w:t>
            </w:r>
          </w:p>
          <w:p w:rsidR="003C5D1B" w:rsidRDefault="004C4805">
            <w:pPr>
              <w:jc w:val="center"/>
            </w:pPr>
            <w:r>
              <w:t xml:space="preserve">Стеценко </w:t>
            </w:r>
          </w:p>
          <w:p w:rsidR="003C5D1B" w:rsidRDefault="004C4805">
            <w:pPr>
              <w:jc w:val="center"/>
            </w:pPr>
            <w:r>
              <w:t xml:space="preserve">Ольга Вячеславовна, </w:t>
            </w:r>
          </w:p>
          <w:p w:rsidR="003C5D1B" w:rsidRDefault="004C4805">
            <w:pPr>
              <w:jc w:val="center"/>
            </w:pPr>
            <w:r>
              <w:t>т. 505-088</w:t>
            </w: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Мюзикл в 2-х действиях «Человек-амфибия»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Мюзикл в 2-х действиях «Хан Алтай»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Мюзикл в 2-х действиях «Капитанская дочка»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Мюзикл в 2-х действиях «Ромео и Джульетта»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Музыкальная драма в 2-х действиях «А зори здесь тихие…»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ABF8F"/>
            <w:noWrap/>
            <w:vAlign w:val="center"/>
          </w:tcPr>
          <w:p w:rsidR="003C5D1B" w:rsidRDefault="003C5D1B">
            <w:pPr>
              <w:rPr>
                <w:rFonts w:eastAsia="Calibri"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КАУ «Алтайский государственный театр для детей и молодёжи </w:t>
            </w:r>
            <w:r>
              <w:rPr>
                <w:rFonts w:eastAsia="Calibri"/>
                <w:szCs w:val="22"/>
                <w:lang w:eastAsia="en-US"/>
              </w:rPr>
              <w:lastRenderedPageBreak/>
              <w:t>им.</w:t>
            </w:r>
          </w:p>
          <w:p w:rsidR="003C5D1B" w:rsidRDefault="004C4805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В.С. Золотухина»,</w:t>
            </w:r>
          </w:p>
          <w:p w:rsidR="003C5D1B" w:rsidRDefault="004C4805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Аксенова Татьяна Викторовна,</w:t>
            </w:r>
          </w:p>
          <w:p w:rsidR="003C5D1B" w:rsidRDefault="004C4805">
            <w:pPr>
              <w:jc w:val="center"/>
            </w:pPr>
            <w:r>
              <w:rPr>
                <w:szCs w:val="22"/>
                <w:lang w:eastAsia="en-US"/>
              </w:rPr>
              <w:t>т. 503-536</w:t>
            </w: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«Василисса»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«Временно недоступен»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«Загадочное ночное убийство собаки»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«Золушка</w:t>
            </w:r>
            <w:r>
              <w:rPr>
                <w:rFonts w:eastAsia="Calibri"/>
              </w:rPr>
              <w:t>» (5-6 класс)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«Камедыя»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«Крахмальная, 92»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«Марьино поле»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«Мёртвые души»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vMerge w:val="restart"/>
            <w:shd w:val="clear" w:color="FFFFFF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«Мой папа – Питер Пэн»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vMerge w:val="restart"/>
            <w:shd w:val="clear" w:color="FFFFFF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«Наш городок»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vMerge w:val="restart"/>
            <w:shd w:val="clear" w:color="FFFFFF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«Обыкновенное чудо»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vMerge w:val="restart"/>
            <w:shd w:val="clear" w:color="FFFFFF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«Огниво» (5-6 класс)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vMerge w:val="restart"/>
            <w:shd w:val="clear" w:color="FFFFFF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«Пой, Вовка…»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vMerge w:val="restart"/>
            <w:shd w:val="clear" w:color="FFFFFF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«Три Толстяка» (5-6 класс)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vMerge w:val="restart"/>
            <w:shd w:val="clear" w:color="FFFFFF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Спектакль«Удивительное путешествие кролика Эдварда» (5-6 класс)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vMerge w:val="restart"/>
            <w:shd w:val="clear" w:color="FFFFFF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«Фауст»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vMerge w:val="restart"/>
            <w:shd w:val="clear" w:color="FFFFFF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Wonderboy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9-11 класс</w:t>
            </w:r>
          </w:p>
          <w:p w:rsidR="003C5D1B" w:rsidRDefault="003C5D1B"/>
        </w:tc>
        <w:tc>
          <w:tcPr>
            <w:tcW w:w="9497" w:type="dxa"/>
            <w:shd w:val="clear" w:color="auto" w:fill="FABF8F"/>
            <w:noWrap/>
          </w:tcPr>
          <w:p w:rsidR="003C5D1B" w:rsidRDefault="003C5D1B"/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 xml:space="preserve">КАУ «Алтайский краевой театр драмы им. </w:t>
            </w:r>
          </w:p>
          <w:p w:rsidR="003C5D1B" w:rsidRDefault="004C4805">
            <w:pPr>
              <w:jc w:val="center"/>
            </w:pPr>
            <w:r>
              <w:t>В.М.</w:t>
            </w:r>
            <w:r>
              <w:t>Шукшина»,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Гребенникова Елена Анатольевна, </w:t>
            </w:r>
          </w:p>
          <w:p w:rsidR="003C5D1B" w:rsidRDefault="004C4805">
            <w:pPr>
              <w:jc w:val="center"/>
            </w:pPr>
            <w:r>
              <w:rPr>
                <w:rFonts w:eastAsia="Calibri"/>
              </w:rPr>
              <w:t>т. 36-97-11</w:t>
            </w:r>
          </w:p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spacing w:beforeAutospacing="1" w:afterAutospacing="1"/>
              <w:rPr>
                <w:color w:val="000000"/>
              </w:rPr>
            </w:pPr>
            <w:r>
              <w:rPr>
                <w:rFonts w:eastAsia="Calibri"/>
              </w:rPr>
              <w:t>Спектакль «Барышня-крестьянка» А.С. Пушкин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spacing w:beforeAutospacing="1" w:afterAutospacing="1"/>
              <w:rPr>
                <w:rFonts w:eastAsia="Calibri"/>
              </w:rPr>
            </w:pPr>
            <w:r>
              <w:rPr>
                <w:rFonts w:eastAsia="Calibri"/>
              </w:rPr>
              <w:t>Спектакль «Бесприданница» А.Н. Островский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Спектакль «Кое-что о том самом и не только…» Д. Калинин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</w:pPr>
          </w:p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Спектакль «Феномены» Г. Горин</w:t>
            </w:r>
          </w:p>
        </w:tc>
        <w:tc>
          <w:tcPr>
            <w:tcW w:w="3399" w:type="dxa"/>
            <w:gridSpan w:val="3"/>
            <w:vMerge/>
            <w:noWrap/>
            <w:vAlign w:val="center"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Спектакль </w:t>
            </w:r>
            <w:r>
              <w:rPr>
                <w:color w:val="000000"/>
                <w:szCs w:val="20"/>
              </w:rPr>
              <w:t>«</w:t>
            </w:r>
            <w:r>
              <w:rPr>
                <w:color w:val="000000"/>
                <w:szCs w:val="20"/>
              </w:rPr>
              <w:t>Лёха» Ю. Поспелова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Спектакль «Ретро» А. Галин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</w:pPr>
          </w:p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Проект «Время Ч»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Спектакль «И разыгрались же кони в поле…» В. Шукшин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Спектакль «Квадратура круга» В. Катаев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r>
              <w:rPr>
                <w:rFonts w:eastAsia="Calibri"/>
              </w:rPr>
              <w:t xml:space="preserve">Спектакль 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Спектакль «За двумя зайцами» М. Старицкий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«Спектакль Самоубийца» </w:t>
            </w:r>
            <w:r>
              <w:rPr>
                <w:rFonts w:eastAsia="Calibri"/>
              </w:rPr>
              <w:t>Н. Эрдман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Спектакль «Ревизор» Н.В. Гоголь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Проект «Реплики»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Спектакль «Эти свободные бабочки» Г. Герш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«Закулисье». Экскурсия по театру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Спектакль «Укрощение строптивой» У. Шекспир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ABF8F"/>
            <w:noWrap/>
          </w:tcPr>
          <w:p w:rsidR="003C5D1B" w:rsidRDefault="003C5D1B"/>
        </w:tc>
        <w:tc>
          <w:tcPr>
            <w:tcW w:w="3399" w:type="dxa"/>
            <w:gridSpan w:val="3"/>
            <w:vMerge w:val="restart"/>
            <w:noWrap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КГБУ </w:t>
            </w:r>
            <w:r>
              <w:rPr>
                <w:rFonts w:eastAsia="Calibri"/>
              </w:rPr>
              <w:lastRenderedPageBreak/>
              <w:t>«Г</w:t>
            </w:r>
            <w:r>
              <w:rPr>
                <w:rFonts w:eastAsia="Calibri"/>
              </w:rPr>
              <w:t>осударственный музей истории литературы, искусства и культуры Алтая»,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Никитина Лариса Петровна,</w:t>
            </w:r>
          </w:p>
          <w:p w:rsidR="003C5D1B" w:rsidRDefault="004C4805">
            <w:pPr>
              <w:jc w:val="center"/>
            </w:pPr>
            <w:r>
              <w:rPr>
                <w:rFonts w:eastAsia="Calibri"/>
              </w:rPr>
              <w:t>т. 504-243</w:t>
            </w: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shd w:val="nil"/>
            </w:pPr>
            <w:r>
              <w:rPr>
                <w:lang w:eastAsia="en-US"/>
              </w:rPr>
              <w:t xml:space="preserve">Слайд-программа «Рерих и театр» 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ABF8F"/>
            <w:noWrap/>
            <w:vAlign w:val="center"/>
          </w:tcPr>
          <w:p w:rsidR="003C5D1B" w:rsidRDefault="003C5D1B">
            <w:pPr>
              <w:rPr>
                <w:color w:val="FF0000"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>КАУ «Алтайский государственный театр кукол «Сказка»,</w:t>
            </w:r>
          </w:p>
          <w:p w:rsidR="003C5D1B" w:rsidRDefault="004C4805">
            <w:pPr>
              <w:jc w:val="center"/>
            </w:pPr>
            <w:r>
              <w:t xml:space="preserve">Агафонова Ирина Николаевна, 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t>т. 506-782</w:t>
            </w:r>
          </w:p>
        </w:tc>
      </w:tr>
      <w:tr w:rsidR="003C5D1B">
        <w:trPr>
          <w:gridAfter w:val="1"/>
          <w:wAfter w:w="3762" w:type="dxa"/>
          <w:cantSplit/>
          <w:trHeight w:val="407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Спектакль </w:t>
            </w:r>
            <w:r>
              <w:rPr>
                <w:rFonts w:eastAsia="Calibri"/>
              </w:rPr>
              <w:t>«Рассказ собаки»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cantSplit/>
          <w:trHeight w:val="423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ABF8F"/>
            <w:noWrap/>
          </w:tcPr>
          <w:p w:rsidR="003C5D1B" w:rsidRDefault="003C5D1B">
            <w:pPr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>КАУ «Алтайский государственный музыкальный театр»,</w:t>
            </w:r>
          </w:p>
          <w:p w:rsidR="003C5D1B" w:rsidRDefault="004C4805">
            <w:pPr>
              <w:jc w:val="center"/>
            </w:pPr>
            <w:r>
              <w:t>Стеценко Ольга Вячеславовна,</w:t>
            </w:r>
          </w:p>
          <w:p w:rsidR="003C5D1B" w:rsidRDefault="004C4805">
            <w:pPr>
              <w:jc w:val="center"/>
            </w:pPr>
            <w:r>
              <w:t>т. 505-088</w:t>
            </w:r>
          </w:p>
        </w:tc>
      </w:tr>
      <w:tr w:rsidR="003C5D1B">
        <w:trPr>
          <w:gridAfter w:val="1"/>
          <w:wAfter w:w="3762" w:type="dxa"/>
          <w:cantSplit/>
          <w:trHeight w:val="408"/>
        </w:trPr>
        <w:tc>
          <w:tcPr>
            <w:tcW w:w="1809" w:type="dxa"/>
            <w:vMerge/>
            <w:tcBorders>
              <w:bottom w:val="none" w:sz="4" w:space="0" w:color="000000"/>
            </w:tcBorders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Мюзикл в 2-х действиях «Человек-амфибия»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414"/>
        </w:trPr>
        <w:tc>
          <w:tcPr>
            <w:tcW w:w="1809" w:type="dxa"/>
            <w:vMerge/>
            <w:tcBorders>
              <w:top w:val="none" w:sz="4" w:space="0" w:color="000000"/>
            </w:tcBorders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Мюзикл в 2-х действиях «Доходное место»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420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Мюзикл в 2-х действиях «Хан Алтай»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411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Мюзикл в 2-х действиях «Капитанская дочка»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417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9-11 класс</w:t>
            </w:r>
          </w:p>
          <w:p w:rsidR="003C5D1B" w:rsidRDefault="003C5D1B"/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Мюзикл в 2-х действиях «Ромео и Джульетта»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423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Музыкальная драма в 2-х действиях «А зори здесь тихие…»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276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</w:pPr>
          </w:p>
        </w:tc>
        <w:tc>
          <w:tcPr>
            <w:tcW w:w="9497" w:type="dxa"/>
            <w:shd w:val="clear" w:color="auto" w:fill="FABF8F"/>
            <w:noWrap/>
            <w:vAlign w:val="center"/>
          </w:tcPr>
          <w:p w:rsidR="003C5D1B" w:rsidRDefault="003C5D1B">
            <w:pPr>
              <w:rPr>
                <w:rFonts w:eastAsia="Calibri"/>
                <w:szCs w:val="22"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КАУ «Алтайский государственный театр для детей и молодёжи им. </w:t>
            </w:r>
          </w:p>
          <w:p w:rsidR="003C5D1B" w:rsidRDefault="004C4805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В.С. Золотухина»,</w:t>
            </w:r>
          </w:p>
          <w:p w:rsidR="003C5D1B" w:rsidRDefault="004C4805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Аксенова Татьяна Викторовна,</w:t>
            </w:r>
          </w:p>
          <w:p w:rsidR="003C5D1B" w:rsidRDefault="004C4805">
            <w:pPr>
              <w:jc w:val="center"/>
            </w:pPr>
            <w:r>
              <w:rPr>
                <w:szCs w:val="22"/>
                <w:lang w:eastAsia="en-US"/>
              </w:rPr>
              <w:t>т. 503-536</w:t>
            </w:r>
          </w:p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  <w:szCs w:val="20"/>
              </w:rPr>
              <w:t>Спектакль «Безумный день, или Женитьба Фигаро»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color w:val="000000"/>
                <w:szCs w:val="20"/>
              </w:rPr>
              <w:t>Спектакль «Василисса»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«Вишнёвый сад»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«Временно недоступен»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«Гамлет»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285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«Гроза»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«Загадочное ночное убийство собаки»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«Камедыя»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«Крахмальная, 92»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«Мария Стюарт»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«Марьино поле»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«Мёртвые души»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«Мой папа – Питер Пэн»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shd w:val="clear" w:color="auto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</w:t>
            </w:r>
            <w:r>
              <w:rPr>
                <w:rFonts w:eastAsia="Calibri"/>
              </w:rPr>
              <w:t>Мсье Ибрагим и цветы Корана»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vMerge w:val="restart"/>
            <w:shd w:val="clear" w:color="FFFFFF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«Наш городок»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vMerge w:val="restart"/>
            <w:shd w:val="clear" w:color="FFFFFF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«Обыкновенное чудо»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vMerge w:val="restart"/>
            <w:shd w:val="clear" w:color="FFFFFF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«Пой, Вовка…»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vMerge w:val="restart"/>
            <w:shd w:val="clear" w:color="FFFFFF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«Тётки»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vMerge w:val="restart"/>
            <w:shd w:val="clear" w:color="FFFFFF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«Фауст»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vMerge w:val="restart"/>
            <w:shd w:val="clear" w:color="FFFFFF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«Чёртова закуска»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vMerge w:val="restart"/>
            <w:shd w:val="clear" w:color="FFFFFF" w:fill="FDE9D9"/>
            <w:noWrap/>
          </w:tcPr>
          <w:p w:rsidR="003C5D1B" w:rsidRDefault="004C4805">
            <w:pPr>
              <w:rPr>
                <w:rFonts w:eastAsia="Calibri"/>
              </w:rPr>
            </w:pPr>
            <w:r>
              <w:rPr>
                <w:rFonts w:eastAsia="Calibri"/>
              </w:rPr>
              <w:t>Спектакль Wonderboy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vMerge w:val="restart"/>
            <w:shd w:val="clear" w:color="FABF8F" w:themeColor="accent6" w:themeTint="99" w:fill="FABF8F" w:themeFill="accent6" w:themeFillTint="99"/>
            <w:noWrap/>
          </w:tcPr>
          <w:p w:rsidR="003C5D1B" w:rsidRDefault="003C5D1B">
            <w:pPr>
              <w:jc w:val="both"/>
              <w:rPr>
                <w:rFonts w:eastAsia="Calibri"/>
              </w:rPr>
            </w:pPr>
          </w:p>
        </w:tc>
        <w:tc>
          <w:tcPr>
            <w:tcW w:w="3399" w:type="dxa"/>
            <w:gridSpan w:val="3"/>
            <w:vMerge w:val="restart"/>
            <w:noWrap/>
          </w:tcPr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 xml:space="preserve">КГБУ </w:t>
            </w:r>
            <w:r>
              <w:rPr>
                <w:color w:val="000000"/>
                <w:szCs w:val="20"/>
              </w:rPr>
              <w:t>«Алтайская краевая универсальная научная библиотека им.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В.Я. Шишкова»,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Style w:val="af9"/>
                <w:rFonts w:eastAsia="Calibri"/>
                <w:i w:val="0"/>
              </w:rPr>
              <w:t xml:space="preserve">Федотова Галина Валентиновна, </w:t>
            </w:r>
          </w:p>
          <w:p w:rsidR="003C5D1B" w:rsidRDefault="004C4805">
            <w:pPr>
              <w:jc w:val="center"/>
            </w:pPr>
            <w:r>
              <w:rPr>
                <w:rStyle w:val="af9"/>
                <w:rFonts w:eastAsia="Calibri"/>
                <w:i w:val="0"/>
              </w:rPr>
              <w:t>т. 506-621</w:t>
            </w:r>
          </w:p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vMerge w:val="restart"/>
            <w:shd w:val="clear" w:color="FFFFFF" w:fill="FDE9D9"/>
            <w:noWrap/>
            <w:vAlign w:val="center"/>
          </w:tcPr>
          <w:p w:rsidR="003C5D1B" w:rsidRDefault="004C4805">
            <w:pPr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  <w:szCs w:val="20"/>
              </w:rPr>
              <w:t>Спектакли Литературного театра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</w:trPr>
        <w:tc>
          <w:tcPr>
            <w:tcW w:w="14705" w:type="dxa"/>
            <w:gridSpan w:val="5"/>
            <w:noWrap/>
          </w:tcPr>
          <w:p w:rsidR="003C5D1B" w:rsidRDefault="004C48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Культурный клуб</w:t>
            </w: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1-11 класс</w:t>
            </w: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ABF8F"/>
            <w:noWrap/>
            <w:vAlign w:val="center"/>
          </w:tcPr>
          <w:p w:rsidR="003C5D1B" w:rsidRDefault="003C5D1B"/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>КАУ «Алтайский государственный музыкальный театр»,</w:t>
            </w:r>
          </w:p>
          <w:p w:rsidR="003C5D1B" w:rsidRDefault="004C4805">
            <w:pPr>
              <w:jc w:val="center"/>
            </w:pPr>
            <w:r>
              <w:t>Стеценко Ольга Вячеславовна,</w:t>
            </w:r>
          </w:p>
          <w:p w:rsidR="003C5D1B" w:rsidRDefault="004C4805">
            <w:pPr>
              <w:jc w:val="center"/>
            </w:pPr>
            <w:r>
              <w:t>т. 505-088</w:t>
            </w: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r>
              <w:t>Ознакомительная экскурсия «За кулисами музыкального театра»</w:t>
            </w:r>
          </w:p>
        </w:tc>
        <w:tc>
          <w:tcPr>
            <w:tcW w:w="3399" w:type="dxa"/>
            <w:gridSpan w:val="3"/>
            <w:vMerge/>
            <w:tcBorders>
              <w:bottom w:val="single" w:sz="4" w:space="0" w:color="000000"/>
            </w:tcBorders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  <w:trHeight w:val="276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1-4 класс</w:t>
            </w: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ABF8F"/>
            <w:noWrap/>
            <w:vAlign w:val="center"/>
          </w:tcPr>
          <w:p w:rsidR="003C5D1B" w:rsidRDefault="003C5D1B">
            <w:pPr>
              <w:jc w:val="both"/>
              <w:rPr>
                <w:rFonts w:eastAsia="Calibri"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КАУ «Алтайский государственный театр для детей и молодёжи им. </w:t>
            </w:r>
          </w:p>
          <w:p w:rsidR="003C5D1B" w:rsidRDefault="004C4805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В.С. Золотухина»,</w:t>
            </w:r>
          </w:p>
          <w:p w:rsidR="003C5D1B" w:rsidRDefault="004C4805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Аксенова Татьяна Викторовна,</w:t>
            </w:r>
          </w:p>
          <w:p w:rsidR="003C5D1B" w:rsidRDefault="004C4805">
            <w:pPr>
              <w:jc w:val="center"/>
              <w:rPr>
                <w:rFonts w:eastAsia="Calibri"/>
                <w:szCs w:val="22"/>
              </w:rPr>
            </w:pPr>
            <w:r>
              <w:rPr>
                <w:szCs w:val="22"/>
                <w:lang w:eastAsia="en-US"/>
              </w:rPr>
              <w:t>т. 503-536</w:t>
            </w: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r>
              <w:t>Обсуждение спектакля «Золушка»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r>
              <w:t>Обсуждение спектакля «Летучий корабль»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r>
              <w:t>Обсуждение спектакля «Огниво»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r>
              <w:t>Обсуждение спектакля «Сказка о царе Салтане»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vMerge w:val="restart"/>
            <w:tcBorders>
              <w:bottom w:val="single" w:sz="4" w:space="0" w:color="000000"/>
            </w:tcBorders>
            <w:shd w:val="clear" w:color="FFFFFF" w:fill="FDE9D9"/>
            <w:noWrap/>
            <w:vAlign w:val="center"/>
          </w:tcPr>
          <w:p w:rsidR="003C5D1B" w:rsidRDefault="004C4805">
            <w:r>
              <w:t>Обсуждение спектакля «Три толстяка»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vMerge w:val="restart"/>
            <w:tcBorders>
              <w:bottom w:val="single" w:sz="4" w:space="0" w:color="000000"/>
            </w:tcBorders>
            <w:shd w:val="clear" w:color="FFFFFF" w:fill="FDE9D9"/>
            <w:noWrap/>
            <w:vAlign w:val="center"/>
          </w:tcPr>
          <w:p w:rsidR="003C5D1B" w:rsidRDefault="004C4805">
            <w:r>
              <w:t>Обсуждение спектакля «Удивительное путешествие кролика Эдварда»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vMerge w:val="restart"/>
            <w:tcBorders>
              <w:bottom w:val="single" w:sz="4" w:space="0" w:color="000000"/>
            </w:tcBorders>
            <w:shd w:val="clear" w:color="FFFFFF" w:fill="FDE9D9"/>
            <w:noWrap/>
            <w:vAlign w:val="center"/>
          </w:tcPr>
          <w:p w:rsidR="003C5D1B" w:rsidRDefault="004C4805">
            <w:r>
              <w:t>Обсуждение спектакля «Цветик-Семицветик»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vMerge w:val="restart"/>
            <w:tcBorders>
              <w:bottom w:val="single" w:sz="4" w:space="0" w:color="000000"/>
            </w:tcBorders>
            <w:shd w:val="clear" w:color="FFFFFF" w:fill="FDE9D9"/>
            <w:noWrap/>
            <w:vAlign w:val="center"/>
          </w:tcPr>
          <w:p w:rsidR="003C5D1B" w:rsidRDefault="004C4805">
            <w:r>
              <w:t>Экскурсия «Театр. Что у него внутри?»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tcBorders>
              <w:bottom w:val="single" w:sz="4" w:space="0" w:color="000000"/>
            </w:tcBorders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FABF8F" w:themeColor="accent6" w:themeTint="99" w:fill="FABF8F" w:themeFill="accent6" w:themeFillTint="99"/>
            <w:noWrap/>
            <w:vAlign w:val="center"/>
          </w:tcPr>
          <w:p w:rsidR="003C5D1B" w:rsidRDefault="003C5D1B"/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cantSplit/>
          <w:trHeight w:val="276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 xml:space="preserve">Возрастная </w:t>
            </w:r>
            <w:r>
              <w:rPr>
                <w:i/>
              </w:rPr>
              <w:lastRenderedPageBreak/>
              <w:t>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5-8 класс</w:t>
            </w: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Экскурсия по театру: «Как устроена театральная сцена?»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Обсуждение спектакля </w:t>
            </w:r>
            <w:r>
              <w:rPr>
                <w:rFonts w:eastAsia="Calibri"/>
                <w:lang w:val="en-US"/>
              </w:rPr>
              <w:t>Wonderboy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276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ABF8F"/>
            <w:noWrap/>
            <w:vAlign w:val="center"/>
          </w:tcPr>
          <w:p w:rsidR="003C5D1B" w:rsidRDefault="003C5D1B">
            <w:pPr>
              <w:jc w:val="both"/>
              <w:rPr>
                <w:rFonts w:eastAsia="Calibri"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КГБУ «Государственный музей истории литературы, искусства и культуры Алтая»,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Никитина Лариса Петровна,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т. 504-243</w:t>
            </w: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tcBorders>
              <w:bottom w:val="single" w:sz="4" w:space="0" w:color="000000"/>
            </w:tcBorders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tabs>
                <w:tab w:val="left" w:pos="1920"/>
              </w:tabs>
              <w:ind w:left="31"/>
              <w:contextualSpacing/>
              <w:jc w:val="both"/>
            </w:pPr>
            <w:r>
              <w:t>Интерактивная театрализованная программа «Кличка куклы балаганной. Петрушка и его друзья»</w:t>
            </w:r>
          </w:p>
          <w:p w:rsidR="003C5D1B" w:rsidRDefault="003C5D1B">
            <w:pPr>
              <w:tabs>
                <w:tab w:val="left" w:pos="1920"/>
              </w:tabs>
              <w:ind w:left="31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9-11 класс</w:t>
            </w: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ABF8F"/>
            <w:noWrap/>
            <w:vAlign w:val="center"/>
          </w:tcPr>
          <w:p w:rsidR="003C5D1B" w:rsidRDefault="003C5D1B">
            <w:pPr>
              <w:jc w:val="both"/>
              <w:rPr>
                <w:rFonts w:eastAsia="Calibri"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КАУ «Алтайский государственный театр для детей и молодёжи им. </w:t>
            </w:r>
          </w:p>
          <w:p w:rsidR="003C5D1B" w:rsidRDefault="004C4805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В.С. Золотухина»,</w:t>
            </w:r>
          </w:p>
          <w:p w:rsidR="003C5D1B" w:rsidRDefault="004C4805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Аксенова Татьяна Викторовна,</w:t>
            </w:r>
          </w:p>
          <w:p w:rsidR="003C5D1B" w:rsidRDefault="004C4805">
            <w:pPr>
              <w:jc w:val="center"/>
            </w:pPr>
            <w:r>
              <w:rPr>
                <w:szCs w:val="22"/>
                <w:lang w:eastAsia="en-US"/>
              </w:rPr>
              <w:t>т. 503-536</w:t>
            </w:r>
          </w:p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Экскурсия по театру: «Знакомимся с театральными профессиями»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Обсуждение спектакля </w:t>
            </w:r>
            <w:r>
              <w:rPr>
                <w:rFonts w:eastAsia="Calibri"/>
                <w:lang w:val="en-US"/>
              </w:rPr>
              <w:t>Wonderboy</w:t>
            </w:r>
          </w:p>
        </w:tc>
        <w:tc>
          <w:tcPr>
            <w:tcW w:w="3399" w:type="dxa"/>
            <w:gridSpan w:val="3"/>
            <w:vMerge/>
            <w:tcBorders>
              <w:bottom w:val="single" w:sz="4" w:space="0" w:color="000000"/>
            </w:tcBorders>
            <w:noWrap/>
          </w:tcPr>
          <w:p w:rsidR="003C5D1B" w:rsidRDefault="003C5D1B"/>
        </w:tc>
      </w:tr>
      <w:tr w:rsidR="003C5D1B">
        <w:trPr>
          <w:gridAfter w:val="1"/>
          <w:wAfter w:w="3762" w:type="dxa"/>
        </w:trPr>
        <w:tc>
          <w:tcPr>
            <w:tcW w:w="14705" w:type="dxa"/>
            <w:gridSpan w:val="5"/>
            <w:tcBorders>
              <w:bottom w:val="single" w:sz="4" w:space="0" w:color="000000"/>
            </w:tcBorders>
            <w:noWrap/>
          </w:tcPr>
          <w:p w:rsidR="003C5D1B" w:rsidRDefault="004C4805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Цифровая культура</w:t>
            </w:r>
          </w:p>
        </w:tc>
      </w:tr>
      <w:tr w:rsidR="003C5D1B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1-4 класс</w:t>
            </w: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ABF8F"/>
            <w:noWrap/>
          </w:tcPr>
          <w:p w:rsidR="003C5D1B" w:rsidRDefault="003C5D1B"/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КАУ «Алтайский государственный театр для детей и молодёжи </w:t>
            </w:r>
          </w:p>
          <w:p w:rsidR="003C5D1B" w:rsidRDefault="004C4805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им. В.С. Золотухина»,</w:t>
            </w:r>
          </w:p>
          <w:p w:rsidR="003C5D1B" w:rsidRDefault="004C4805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Хазиев Станислав Тагирзянович,</w:t>
            </w:r>
          </w:p>
          <w:p w:rsidR="003C5D1B" w:rsidRDefault="004C4805">
            <w:pPr>
              <w:jc w:val="center"/>
              <w:rPr>
                <w:szCs w:val="22"/>
              </w:rPr>
            </w:pPr>
            <w:r>
              <w:rPr>
                <w:szCs w:val="22"/>
                <w:lang w:eastAsia="en-US"/>
              </w:rPr>
              <w:t>т. 501-697</w:t>
            </w:r>
          </w:p>
          <w:p w:rsidR="003C5D1B" w:rsidRDefault="004C4805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lang w:eastAsia="en-US"/>
              </w:rPr>
              <w:t>Доступ к информации на сайте (</w:t>
            </w:r>
            <w:hyperlink r:id="rId8" w:history="1">
              <w:r>
                <w:rPr>
                  <w:rFonts w:eastAsia="Calibri"/>
                  <w:color w:val="0563C1"/>
                  <w:u w:val="single"/>
                  <w:lang w:eastAsia="en-US"/>
                </w:rPr>
                <w:t>https://mta-barnaul.ru/web-teatr/</w:t>
              </w:r>
            </w:hyperlink>
            <w:r>
              <w:rPr>
                <w:rFonts w:eastAsia="Calibri"/>
                <w:lang w:eastAsia="en-US"/>
              </w:rPr>
              <w:t>)</w:t>
            </w:r>
          </w:p>
        </w:tc>
      </w:tr>
      <w:tr w:rsidR="003C5D1B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</w:tcPr>
          <w:p w:rsidR="003C5D1B" w:rsidRDefault="004C4805">
            <w:r>
              <w:t>Психологический тест по спектаклю «Василисса» (https://mta-barnaul.ru/web-teatr/psixologicheskij-test-dlya-zritelej-ot-sozdatelej-vasilissy-2/)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</w:tcPr>
          <w:p w:rsidR="003C5D1B" w:rsidRDefault="004C4805">
            <w:r>
              <w:t>Аудиозапись «Артист МТА Александр Пальшин</w:t>
            </w:r>
            <w:r>
              <w:t xml:space="preserve"> читает рассказ Василия Шукшина «Как зайка летал на воздушных шариках» (https://mta-barnaul.ru/news/web-teatr-artist-mta-aleksandr-palshin-chitaet-rasskaz-vasiliya-shukshina-kak-zajka-letal-na-vozdushnyx-sharikax/)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</w:tcPr>
          <w:p w:rsidR="003C5D1B" w:rsidRDefault="004C4805">
            <w:r>
              <w:t xml:space="preserve">Видеозапись «Артистки Галина Чумакова </w:t>
            </w:r>
            <w:r>
              <w:t>и Любовь Хотиёва представляют любимые детские книги» (https://mta-barnaul.ru/news/to-chto-my-lyubili-chitat-v-detstve-artistki-galina-chumakova-i-lyubov-xotiyova-predstavlyayut-lyubimye-detskie-knigi/)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</w:tcPr>
          <w:p w:rsidR="003C5D1B" w:rsidRDefault="004C4805">
            <w:r>
              <w:t>Интерактивная игра-пазл по афише спектакля «Мария С</w:t>
            </w:r>
            <w:r>
              <w:t>тюарт» (https://mta-barnaul.ru/news/soberite-pazl-i-uznajte-chem-mta-udivit-zritelej-vesnoj/)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</w:tcPr>
          <w:p w:rsidR="003C5D1B" w:rsidRDefault="004C4805">
            <w:r>
              <w:t>Видеозапись «Культурный марафон» телеканала «Толк» – рассказ Валерия Марченко «Высокая температура» (</w:t>
            </w:r>
            <w:r>
              <w:t>https://mta-barnaul.ru/news/tolk-kulturnyj-marafon-videorasskaz-pro-gradusnik-i-druzhbu/)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</w:tcPr>
          <w:p w:rsidR="003C5D1B" w:rsidRDefault="004C4805">
            <w:r>
              <w:t>Видеозапись «Культурный марафон» телеканала «Толк» – рассказ Юлии Нифонтовой «Письмо мальчика, у которого умерла собака» (https://mta-barnaul.ru/news/tolk-kulturny</w:t>
            </w:r>
            <w:r>
              <w:t>j-marafon-videorasskaz-pro-poteryu-lyubimogo-pitomca/)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</w:tcPr>
          <w:p w:rsidR="003C5D1B" w:rsidRDefault="003C5D1B">
            <w:pPr>
              <w:jc w:val="both"/>
            </w:pP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cantSplit/>
          <w:trHeight w:val="276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5-8 класс</w:t>
            </w:r>
          </w:p>
          <w:p w:rsidR="003C5D1B" w:rsidRDefault="003C5D1B">
            <w:pPr>
              <w:jc w:val="center"/>
              <w:rPr>
                <w:i/>
              </w:rPr>
            </w:pPr>
          </w:p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r>
              <w:t>Видеозапись спектакля «Праздники детства» (</w:t>
            </w:r>
            <w:r>
              <w:t>https://mta-barnaul.ru/news/web-teatr-molodyozhnyj-teatr-altaya-predstavlyaet-spektakl-prazdniki-detstva-po-rasskazam-vasiliya-shukshina-s-uchastiem-valeriya-zolotuxina/)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cantSplit/>
          <w:trHeight w:val="271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r>
              <w:t>Видеозапись спектакля «Колокола памяти» (</w:t>
            </w:r>
            <w:r>
              <w:t>https://mta-barnaul.ru/news/web-teatr-v-den-pobedy-molodyozhnyj-teatr-altaya-pokazyvaet-spektakl-kolokola-pamyati/)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r>
              <w:rPr>
                <w:color w:val="000000"/>
                <w:szCs w:val="20"/>
              </w:rPr>
              <w:t>Аудиозапись «Артистка МТА Любовь Хотиёва читает рассказ Василия Шукшина «Сны матери» (</w:t>
            </w:r>
            <w:r>
              <w:rPr>
                <w:color w:val="000000"/>
                <w:szCs w:val="20"/>
              </w:rPr>
              <w:t>https://mta-barnaul.ru/news/web-teatr-artistka-mta-lyubov-xotiyova-chitaet-rasskaz-vasiliya-shukshina-sny-materi/)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cantSplit/>
          <w:trHeight w:val="561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r>
              <w:rPr>
                <w:color w:val="000000"/>
                <w:szCs w:val="20"/>
              </w:rPr>
              <w:t>Аудиозапись «Артистка МТА Галина Чумакова читает рассказ Андрея Платонова «Никита» (</w:t>
            </w:r>
            <w:r>
              <w:rPr>
                <w:color w:val="000000"/>
                <w:szCs w:val="20"/>
              </w:rPr>
              <w:t>https://mta-barnaul.ru/news/web-teatr-artistka-mta-galina-chumakova-chitaet-rasskaz-andreya-platonova-nikita/)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bookmarkStart w:id="0" w:name="_Hlk122445823"/>
            <w:r>
              <w:t>Аудиозапись «Артистка МТА Галина Чумакова читает стихи Роберта Рождественского»</w:t>
            </w:r>
            <w:bookmarkEnd w:id="0"/>
            <w:r>
              <w:t xml:space="preserve"> (</w:t>
            </w:r>
            <w:r>
              <w:t>https://mta-barnaul.ru/news/web-teatr-artistka-mta-galina-chumakova-chitaet-stixi-roberta-rozhdestvenskogo/)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bookmarkStart w:id="1" w:name="_Hlk122445841"/>
            <w:r>
              <w:t>Аудиозапись «Артист МТА Виктор Синицин читает книгу Владимира Богомолова «Иван»</w:t>
            </w:r>
            <w:bookmarkEnd w:id="1"/>
            <w:r>
              <w:t xml:space="preserve"> (</w:t>
            </w:r>
            <w:r>
              <w:t>https://mta-barnaul.ru/news/web-teatr-artist-mta-viktor-sinicin-chitaet-knigu-vladimira-bogomolova-ivan/)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r>
              <w:t>Аудиозапись «Артистка МТА Галина Чумакова читает повесть Константина Воробьёва «Убиты под Москвой» (https://mta-barnaul.ru/news/web-teatr-artistka-</w:t>
            </w:r>
            <w:r>
              <w:t>mta-galina-chumakova-chitaet-povest-konstantina-vorobyova-ubity-pod-moskvoj/)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bookmarkStart w:id="2" w:name="_Hlk122445867"/>
            <w:r>
              <w:t>Видеозапись «Артисты Молодёжного театра Алтая читают стихи о войне»</w:t>
            </w:r>
            <w:bookmarkEnd w:id="2"/>
            <w:r>
              <w:t xml:space="preserve"> (https://mta-barnaul.ru/news/web-teatr-artisty-molodyozhnogo-teatra-altaya-chitayut-stixi-o-vojne/)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  <w:vAlign w:val="center"/>
          </w:tcPr>
          <w:p w:rsidR="003C5D1B" w:rsidRDefault="003C5D1B"/>
        </w:tc>
        <w:tc>
          <w:tcPr>
            <w:tcW w:w="9497" w:type="dxa"/>
            <w:vMerge w:val="restart"/>
            <w:tcBorders>
              <w:bottom w:val="single" w:sz="4" w:space="0" w:color="000000"/>
            </w:tcBorders>
            <w:shd w:val="clear" w:color="FFFFFF" w:fill="FDE9D9"/>
            <w:noWrap/>
            <w:vAlign w:val="center"/>
          </w:tcPr>
          <w:p w:rsidR="003C5D1B" w:rsidRDefault="004C4805">
            <w:bookmarkStart w:id="3" w:name="_Hlk122445878"/>
            <w:r>
              <w:t>Аудиозапись «Артистка МТА Галина Чумакова читает рассказ Юрия Яковлева «Девочки с Васильевского острова»</w:t>
            </w:r>
            <w:bookmarkEnd w:id="3"/>
            <w:r>
              <w:t xml:space="preserve"> (https://mta-barnaul.ru/news/web-teatr-artistka-mta-galina-chumakova-chitaet-rasskaz-yuriya-yakovleva-devochki-s-vasilevskogo-ostrova/)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/>
            <w:noWrap/>
            <w:vAlign w:val="center"/>
          </w:tcPr>
          <w:p w:rsidR="003C5D1B" w:rsidRDefault="003C5D1B"/>
        </w:tc>
        <w:tc>
          <w:tcPr>
            <w:tcW w:w="9497" w:type="dxa"/>
            <w:vMerge w:val="restart"/>
            <w:tcBorders>
              <w:bottom w:val="single" w:sz="4" w:space="0" w:color="000000"/>
            </w:tcBorders>
            <w:shd w:val="clear" w:color="FFFFFF" w:fill="FDE9D9"/>
            <w:noWrap/>
            <w:vAlign w:val="center"/>
          </w:tcPr>
          <w:p w:rsidR="003C5D1B" w:rsidRDefault="004C4805">
            <w:bookmarkStart w:id="4" w:name="_Hlk122445891"/>
            <w:r>
              <w:t xml:space="preserve">Аудиозапись </w:t>
            </w:r>
            <w:r>
              <w:t>«Артистка МТА Любовь Хотиёва читает повесть Любови Воронковой «Девочка из города»</w:t>
            </w:r>
            <w:bookmarkEnd w:id="4"/>
            <w:r>
              <w:t xml:space="preserve"> (https://mta-barnaul.ru/news/web-teatr-artistka-mta-lyubov-xotiyova-chitaet-povest-lyubovi-voronkovoj-devochka-iz-goroda/)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trHeight w:val="276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1-11 класс</w:t>
            </w:r>
          </w:p>
        </w:tc>
        <w:tc>
          <w:tcPr>
            <w:tcW w:w="9497" w:type="dxa"/>
            <w:vMerge w:val="restart"/>
            <w:tcBorders>
              <w:bottom w:val="single" w:sz="4" w:space="0" w:color="000000"/>
            </w:tcBorders>
            <w:shd w:val="clear" w:color="FABF8F" w:themeColor="accent6" w:themeTint="99" w:fill="FABF8F" w:themeFill="accent6" w:themeFillTint="99"/>
            <w:noWrap/>
            <w:vAlign w:val="center"/>
          </w:tcPr>
          <w:p w:rsidR="003C5D1B" w:rsidRDefault="003C5D1B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cantSplit/>
          <w:trHeight w:val="276"/>
        </w:trPr>
        <w:tc>
          <w:tcPr>
            <w:tcW w:w="1809" w:type="dxa"/>
            <w:vMerge/>
            <w:noWrap/>
            <w:vAlign w:val="center"/>
          </w:tcPr>
          <w:p w:rsidR="003C5D1B" w:rsidRDefault="003C5D1B"/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r>
              <w:t>Видеозапись спектакля «Ревизор» (https://mta-barnaul.ru/news/start-masshtabnogo-proekta-mta-web-teatr/)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cantSplit/>
          <w:trHeight w:val="257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rPr>
                <w:color w:val="000000"/>
              </w:rPr>
            </w:pPr>
            <w:r>
              <w:rPr>
                <w:color w:val="000000"/>
                <w:szCs w:val="20"/>
              </w:rPr>
              <w:t>Видеозапись спектакля «На дне» (</w:t>
            </w:r>
            <w:r>
              <w:rPr>
                <w:color w:val="000000"/>
                <w:szCs w:val="20"/>
              </w:rPr>
              <w:t>https://mta-barnaul.ru/news/web-teatr-arxivnaya-zapis-spektaklya-na-dne-s-uchastiem-narodnogo-artista-rossii-valeriya-zolotuxina/)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cantSplit/>
          <w:trHeight w:val="281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rPr>
                <w:color w:val="000000"/>
              </w:rPr>
            </w:pPr>
            <w:r>
              <w:rPr>
                <w:color w:val="000000"/>
                <w:szCs w:val="20"/>
              </w:rPr>
              <w:t>Видеозапись спектакля «Читаем Твардовского» (</w:t>
            </w:r>
            <w:r>
              <w:rPr>
                <w:color w:val="000000"/>
                <w:szCs w:val="20"/>
              </w:rPr>
              <w:t>https://mta-barnaul.ru/news/web-teatr-mta-predstavlyaet-zapis-spektaklya-chitaem-tvardovskogo-po-voennoj-poezii-pisatelya/)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3C5D1B">
        <w:trPr>
          <w:gridAfter w:val="1"/>
          <w:wAfter w:w="3762" w:type="dxa"/>
          <w:cantSplit/>
          <w:trHeight w:val="274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rPr>
                <w:color w:val="000000"/>
              </w:rPr>
            </w:pPr>
            <w:r>
              <w:t>Видеозапись спектакля «Праздники детства» (https://mta-barnaul.ru/news/web-teatr-molodyozhnyj-teatr-altaya-</w:t>
            </w:r>
            <w:r>
              <w:t>predstavlyaet-spektakl-prazdniki-detstva-po-rasskazam-vasiliya-shukshina-s-uchastiem-valeriya-zolotuxina/)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307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rPr>
                <w:color w:val="000000"/>
              </w:rPr>
            </w:pPr>
            <w:r>
              <w:t>Видеозапись спектакля «Колокола памяти» (</w:t>
            </w:r>
            <w:r>
              <w:t>https://mta-barnaul.ru/news/web-teatr-v-den-pobedy-molodyozhnyj-teatr-altaya-pokazyvaet-spektakl-kolokola-pamyati/)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596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rPr>
                <w:color w:val="000000"/>
              </w:rPr>
            </w:pPr>
            <w:r>
              <w:rPr>
                <w:color w:val="000000"/>
                <w:szCs w:val="20"/>
              </w:rPr>
              <w:t>Аудиозапись «Артистка МТА Любовь Хотиёва читает рассказ Василия Шукшина «Сны матери» (</w:t>
            </w:r>
            <w:r>
              <w:rPr>
                <w:color w:val="000000"/>
                <w:szCs w:val="20"/>
              </w:rPr>
              <w:t>https://mta-barnaul.ru/news/web-teatr-artistka-mta-lyubov-xotiyova-chitaet-rasskaz-vasiliya-shukshina-sny-materi/)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475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rPr>
                <w:color w:val="000000"/>
              </w:rPr>
            </w:pPr>
            <w:r>
              <w:rPr>
                <w:color w:val="000000"/>
                <w:szCs w:val="20"/>
              </w:rPr>
              <w:t>Аудиозапись «Артистка МТА Галина Чумакова читает рассказ Андрея Платонова «Никита» (</w:t>
            </w:r>
            <w:r>
              <w:rPr>
                <w:color w:val="000000"/>
                <w:szCs w:val="20"/>
              </w:rPr>
              <w:t>https://mta-barnaul.ru/news/web-teatr-artistka-mta-galina-chumakova-chitaet-rasskaz-andreya-platonova-nikita/)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557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rPr>
                <w:color w:val="000000"/>
              </w:rPr>
            </w:pPr>
            <w:r>
              <w:rPr>
                <w:color w:val="000000"/>
                <w:szCs w:val="20"/>
              </w:rPr>
              <w:t>Аудиозапись «Артистка МТА Галина Чумакова читает стихи Роберта Рождественского»</w:t>
            </w:r>
            <w:r>
              <w:t>(</w:t>
            </w:r>
            <w:r>
              <w:t>https://mta-barnaul.ru/news/web-teatr-artistka-mta-galina-chumakova-chitaet-stixi-roberta-rozhdestvenskogo/)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577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rPr>
                <w:color w:val="000000"/>
              </w:rPr>
            </w:pPr>
            <w:r>
              <w:t>Аудиозапись «Артист МТА Виктор Синицин читает книгу Владимира Богомолова «Иван» (</w:t>
            </w:r>
            <w:r>
              <w:t>https://mta-barnaul.ru/news/web-teatr-artist-mta-viktor-sinicin-chitaet-knigu-vladimira-bogomolova-ivan/)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582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rPr>
                <w:color w:val="000000"/>
              </w:rPr>
            </w:pPr>
            <w:r>
              <w:t>Аудиозапись «Артистка МТА Галина Чумакова читает повесть Константина Воробьёва «Убиты под Москвой» (</w:t>
            </w:r>
            <w:r>
              <w:t>https://mta-barnaul.ru/news/web-teatr-artistka-mta-galina-chumakova-chitaet-povest-konstantina-vorobyova-ubity-pod-moskvoj/)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461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rPr>
                <w:color w:val="000000"/>
              </w:rPr>
            </w:pPr>
            <w:r>
              <w:t>Видеозапись «Артисты Молодёжного театра Алтая читают стихи о войне» (</w:t>
            </w:r>
            <w:r>
              <w:t>https://mta-barnaul.ru/news/web-teatr-artisty-molodyozhnogo-teatra-altaya-chitayut-stixi-o-vojne/)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467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rPr>
                <w:color w:val="000000"/>
              </w:rPr>
            </w:pPr>
            <w:r>
              <w:t>Аудиозапись «Артистка МТА Галина Чумакова читает рассказ Юрия Яковлева «Девочки с Васильевского острова» (</w:t>
            </w:r>
            <w:r>
              <w:t>https://mta-barnaul.ru/news/web-teatr-artistka-mta-galina-chumakova-chitaet-rasskaz-yuriya-yakovleva-devochki-s-vasilevskogo-ostrova/)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cantSplit/>
          <w:trHeight w:val="629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shd w:val="clear" w:color="auto" w:fill="FDE9D9"/>
            <w:noWrap/>
            <w:vAlign w:val="center"/>
          </w:tcPr>
          <w:p w:rsidR="003C5D1B" w:rsidRDefault="004C4805">
            <w:pPr>
              <w:rPr>
                <w:color w:val="000000"/>
              </w:rPr>
            </w:pPr>
            <w:r>
              <w:t>Аудиозапись «Артистка МТА Любовь Хотиёва читает повесть Любови Воронковой «Девочка из города» (</w:t>
            </w:r>
            <w:r>
              <w:t>https://mta-barnaul.ru/news/web-teatr-artistka-mta-lyubov-xotiyova-chitaet-povest-lyubovi-voronkovoj-devochka-iz-goroda/)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2" w:type="dxa"/>
          <w:trHeight w:val="629"/>
        </w:trPr>
        <w:tc>
          <w:tcPr>
            <w:tcW w:w="1809" w:type="dxa"/>
            <w:vMerge w:val="restart"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7" w:type="dxa"/>
            <w:vMerge w:val="restart"/>
            <w:shd w:val="clear" w:color="FFFFFF" w:fill="FDE9D9"/>
            <w:noWrap/>
            <w:vAlign w:val="center"/>
          </w:tcPr>
          <w:p w:rsidR="003C5D1B" w:rsidRDefault="004C4805">
            <w:pPr>
              <w:rPr>
                <w:color w:val="000000"/>
              </w:rPr>
            </w:pPr>
            <w:r>
              <w:rPr>
                <w:color w:val="000000"/>
                <w:szCs w:val="20"/>
              </w:rPr>
              <w:t>Видеозапись фильма ГТРК «Алтай» «Роберт Рождественский – наш современник», снятого к 90-летию поэта (</w:t>
            </w:r>
            <w:r>
              <w:rPr>
                <w:color w:val="000000"/>
                <w:szCs w:val="20"/>
              </w:rPr>
              <w:t>https://mta-barnaul.ru/news/vesti-altaj-robert-rozhdestvenskij-nash-sovremennik-film-k-90-letiyu-poeta/)</w:t>
            </w: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3C5D1B"/>
        </w:tc>
      </w:tr>
      <w:tr w:rsidR="003C5D1B">
        <w:trPr>
          <w:gridAfter w:val="1"/>
          <w:wAfter w:w="3763" w:type="dxa"/>
        </w:trPr>
        <w:tc>
          <w:tcPr>
            <w:tcW w:w="1809" w:type="dxa"/>
            <w:shd w:val="clear" w:color="auto" w:fill="BFBFBF"/>
            <w:noWrap/>
          </w:tcPr>
          <w:p w:rsidR="003C5D1B" w:rsidRDefault="003C5D1B">
            <w:pPr>
              <w:jc w:val="center"/>
              <w:rPr>
                <w:b/>
                <w:i/>
                <w:sz w:val="32"/>
                <w:szCs w:val="32"/>
              </w:rPr>
            </w:pPr>
            <w:r w:rsidRPr="003C5D1B">
              <w:rPr>
                <w:rFonts w:ascii="Calibri" w:eastAsia="Calibri" w:hAnsi="Calibri"/>
                <w:sz w:val="22"/>
                <w:szCs w:val="22"/>
              </w:rPr>
              <w:pict>
                <v:shape id="_x0000_s1037" type="#_x0000_t75" style="position:absolute;left:0;text-align:left;margin-left:0;margin-top:0;width:50pt;height:50pt;z-index:251655680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5169D3" w:rsidRPr="003C5D1B">
              <w:rPr>
                <w:rFonts w:ascii="Calibri" w:eastAsia="Calibri" w:hAnsi="Calibri"/>
                <w:sz w:val="22"/>
                <w:szCs w:val="22"/>
              </w:rPr>
              <w:pict>
                <v:shape id="_x0000_i1026" type="#_x0000_t75" style="width:43.5pt;height:50.25pt;mso-wrap-distance-left:0;mso-wrap-distance-top:0;mso-wrap-distance-right:0;mso-wrap-distance-bottom:0">
                  <v:imagedata r:id="rId9" o:title=""/>
                  <v:path textboxrect="0,0,0,0"/>
                </v:shape>
              </w:pict>
            </w:r>
          </w:p>
        </w:tc>
        <w:tc>
          <w:tcPr>
            <w:tcW w:w="12895" w:type="dxa"/>
            <w:gridSpan w:val="4"/>
            <w:shd w:val="clear" w:color="auto" w:fill="BFBFBF"/>
            <w:noWrap/>
            <w:vAlign w:val="center"/>
          </w:tcPr>
          <w:p w:rsidR="003C5D1B" w:rsidRDefault="004C4805">
            <w:pPr>
              <w:rPr>
                <w:color w:val="000000"/>
                <w:szCs w:val="20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                ЛИТЕРАТУРА</w:t>
            </w:r>
          </w:p>
        </w:tc>
      </w:tr>
      <w:tr w:rsidR="003C5D1B">
        <w:tc>
          <w:tcPr>
            <w:tcW w:w="14704" w:type="dxa"/>
            <w:gridSpan w:val="5"/>
            <w:noWrap/>
          </w:tcPr>
          <w:p w:rsidR="003C5D1B" w:rsidRDefault="004C48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Культпоход</w:t>
            </w:r>
          </w:p>
        </w:tc>
        <w:tc>
          <w:tcPr>
            <w:tcW w:w="3763" w:type="dxa"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trHeight w:val="327"/>
        </w:trPr>
        <w:tc>
          <w:tcPr>
            <w:tcW w:w="1809" w:type="dxa"/>
            <w:vMerge w:val="restart"/>
            <w:noWrap/>
            <w:vAlign w:val="center"/>
          </w:tcPr>
          <w:p w:rsidR="003C5D1B" w:rsidRDefault="003C5D1B"/>
        </w:tc>
        <w:tc>
          <w:tcPr>
            <w:tcW w:w="9496" w:type="dxa"/>
            <w:vMerge w:val="restart"/>
            <w:shd w:val="clear" w:color="FFFFFF" w:fill="FABF8F"/>
            <w:noWrap/>
          </w:tcPr>
          <w:p w:rsidR="003C5D1B" w:rsidRDefault="003C5D1B">
            <w:pPr>
              <w:rPr>
                <w:rFonts w:eastAsia="Calibri"/>
              </w:rPr>
            </w:pPr>
          </w:p>
        </w:tc>
        <w:tc>
          <w:tcPr>
            <w:tcW w:w="3399" w:type="dxa"/>
            <w:gridSpan w:val="3"/>
            <w:vMerge w:val="restart"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cantSplit/>
          <w:trHeight w:val="1882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1-4 класс</w:t>
            </w: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Cs w:val="28"/>
              </w:rPr>
              <w:t>Экскурсии по библиотеке с обзором выставки-витрины «Музей детских писателей Алтайского края»</w:t>
            </w: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КГБУ «Алтайская краевая детская библиотека им. 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Н.К. Крупской»,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Санкина Людмила Васильевна, 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т. 619-985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Пикалова Светлана Петровна, 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т. 381-841</w:t>
            </w:r>
          </w:p>
        </w:tc>
      </w:tr>
      <w:tr w:rsidR="003C5D1B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/>
            <w:noWrap/>
            <w:vAlign w:val="center"/>
          </w:tcPr>
          <w:p w:rsidR="003C5D1B" w:rsidRDefault="003C5D1B"/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rPr>
                <w:rFonts w:eastAsia="Calibri"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contextualSpacing/>
              <w:jc w:val="center"/>
            </w:pPr>
            <w:r>
              <w:t>КГБУ «Всероссийский мемориальный музей-заповедник В.М. Шукшина»</w:t>
            </w:r>
          </w:p>
          <w:p w:rsidR="003C5D1B" w:rsidRDefault="004C4805">
            <w:pPr>
              <w:contextualSpacing/>
              <w:jc w:val="center"/>
            </w:pPr>
            <w:r>
              <w:t xml:space="preserve">Лыкасова Елена Олеговна, </w:t>
            </w:r>
          </w:p>
          <w:p w:rsidR="003C5D1B" w:rsidRDefault="004C4805">
            <w:r>
              <w:t xml:space="preserve">              т. 8-385-47-61-135</w:t>
            </w:r>
          </w:p>
        </w:tc>
      </w:tr>
      <w:tr w:rsidR="003C5D1B">
        <w:trPr>
          <w:gridAfter w:val="1"/>
          <w:wAfter w:w="3763" w:type="dxa"/>
          <w:cantSplit/>
          <w:trHeight w:val="544"/>
        </w:trPr>
        <w:tc>
          <w:tcPr>
            <w:tcW w:w="1809" w:type="dxa"/>
            <w:vMerge/>
            <w:noWrap/>
            <w:vAlign w:val="center"/>
          </w:tcPr>
          <w:p w:rsidR="003C5D1B" w:rsidRDefault="003C5D1B"/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contextualSpacing/>
              <w:jc w:val="both"/>
            </w:pPr>
            <w:r>
              <w:t>Экскурсия по литературно-бытовой экспозиции «Далекие зимние вечера»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  <w:vAlign w:val="center"/>
          </w:tcPr>
          <w:p w:rsidR="003C5D1B" w:rsidRDefault="003C5D1B"/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contextualSpacing/>
            </w:pPr>
            <w:r>
              <w:t>Экскурсия по мемориально-бытовой экспозиции «Дом матери»</w:t>
            </w:r>
          </w:p>
          <w:p w:rsidR="003C5D1B" w:rsidRDefault="003C5D1B">
            <w:pPr>
              <w:contextualSpacing/>
              <w:jc w:val="both"/>
            </w:pP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/>
            <w:noWrap/>
            <w:vAlign w:val="center"/>
          </w:tcPr>
          <w:p w:rsidR="003C5D1B" w:rsidRDefault="003C5D1B"/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contextualSpacing/>
              <w:jc w:val="both"/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КГБУ «Государственный музей истории литературы, искусства и культуры Алтая»,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Никитина Лариса Петровна,</w:t>
            </w:r>
          </w:p>
          <w:p w:rsidR="003C5D1B" w:rsidRDefault="004C4805">
            <w:pPr>
              <w:jc w:val="center"/>
            </w:pPr>
            <w:r>
              <w:rPr>
                <w:rFonts w:eastAsia="Calibri"/>
              </w:rPr>
              <w:t>т. 504-243</w:t>
            </w: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  <w:vAlign w:val="center"/>
          </w:tcPr>
          <w:p w:rsidR="003C5D1B" w:rsidRDefault="003C5D1B"/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Просветительная программа с элементами театрализации «Ах, что за прелесть эти сказки! Сказки А.С. Пушкина»</w:t>
            </w:r>
          </w:p>
          <w:p w:rsidR="003C5D1B" w:rsidRDefault="003C5D1B">
            <w:pPr>
              <w:contextualSpacing/>
              <w:jc w:val="both"/>
            </w:pP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5-8 класс</w:t>
            </w: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rPr>
                <w:rFonts w:eastAsia="Calibri"/>
              </w:rPr>
            </w:pPr>
          </w:p>
        </w:tc>
        <w:tc>
          <w:tcPr>
            <w:tcW w:w="3399" w:type="dxa"/>
            <w:gridSpan w:val="3"/>
            <w:vMerge/>
            <w:noWrap/>
            <w:vAlign w:val="center"/>
          </w:tcPr>
          <w:p w:rsidR="003C5D1B" w:rsidRDefault="003C5D1B"/>
        </w:tc>
      </w:tr>
      <w:tr w:rsidR="003C5D1B">
        <w:trPr>
          <w:gridAfter w:val="1"/>
          <w:wAfter w:w="3763" w:type="dxa"/>
          <w:trHeight w:val="357"/>
        </w:trPr>
        <w:tc>
          <w:tcPr>
            <w:tcW w:w="1809" w:type="dxa"/>
            <w:vMerge/>
            <w:noWrap/>
            <w:vAlign w:val="center"/>
          </w:tcPr>
          <w:p w:rsidR="003C5D1B" w:rsidRDefault="003C5D1B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FFFFF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Э</w:t>
            </w:r>
            <w:r>
              <w:t>кскурсия «Предания городской старины. Легенда о Голубой Даме»</w:t>
            </w:r>
          </w:p>
        </w:tc>
        <w:tc>
          <w:tcPr>
            <w:tcW w:w="3399" w:type="dxa"/>
            <w:gridSpan w:val="3"/>
            <w:vMerge/>
            <w:tcBorders>
              <w:bottom w:val="single" w:sz="4" w:space="0" w:color="000000"/>
            </w:tcBorders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trHeight w:val="357"/>
        </w:trPr>
        <w:tc>
          <w:tcPr>
            <w:tcW w:w="1809" w:type="dxa"/>
            <w:vMerge/>
            <w:noWrap/>
            <w:vAlign w:val="center"/>
          </w:tcPr>
          <w:p w:rsidR="003C5D1B" w:rsidRDefault="003C5D1B"/>
        </w:tc>
        <w:tc>
          <w:tcPr>
            <w:tcW w:w="9496" w:type="dxa"/>
            <w:vMerge w:val="restart"/>
            <w:tcBorders>
              <w:bottom w:val="single" w:sz="4" w:space="0" w:color="000000"/>
            </w:tcBorders>
            <w:shd w:val="clear" w:color="FABF8F" w:themeColor="accent6" w:themeTint="99" w:fill="FABF8F" w:themeFill="accent6" w:themeFillTint="99"/>
            <w:noWrap/>
            <w:vAlign w:val="center"/>
          </w:tcPr>
          <w:p w:rsidR="003C5D1B" w:rsidRDefault="003C5D1B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99" w:type="dxa"/>
            <w:gridSpan w:val="3"/>
            <w:vMerge w:val="restart"/>
            <w:tcBorders>
              <w:bottom w:val="single" w:sz="4" w:space="0" w:color="000000"/>
            </w:tcBorders>
            <w:noWrap/>
            <w:vAlign w:val="center"/>
          </w:tcPr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КГБУ «Алтайская краевая детская библиотека им. 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Н.К. Крупской»,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Санкина Людмила Васильевна, 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т. 619-985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Пикалова Светлана Петровна, 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т. 381-841</w:t>
            </w:r>
          </w:p>
        </w:tc>
      </w:tr>
      <w:tr w:rsidR="003C5D1B">
        <w:trPr>
          <w:gridAfter w:val="1"/>
          <w:wAfter w:w="3763" w:type="dxa"/>
          <w:cantSplit/>
          <w:trHeight w:val="357"/>
        </w:trPr>
        <w:tc>
          <w:tcPr>
            <w:tcW w:w="1809" w:type="dxa"/>
            <w:vMerge/>
            <w:noWrap/>
            <w:vAlign w:val="center"/>
          </w:tcPr>
          <w:p w:rsidR="003C5D1B" w:rsidRDefault="003C5D1B"/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Cs w:val="28"/>
              </w:rPr>
              <w:t>Экскурсии по библиотеке с обзором выставки-витрины «Музей детских писателей Алтайского края» и Музея Алтайской краевой детской библиотеки</w:t>
            </w:r>
          </w:p>
        </w:tc>
        <w:tc>
          <w:tcPr>
            <w:tcW w:w="3399" w:type="dxa"/>
            <w:gridSpan w:val="3"/>
            <w:vMerge/>
            <w:tcBorders>
              <w:bottom w:val="single" w:sz="4" w:space="0" w:color="000000"/>
            </w:tcBorders>
            <w:noWrap/>
            <w:vAlign w:val="center"/>
          </w:tcPr>
          <w:p w:rsidR="003C5D1B" w:rsidRDefault="003C5D1B"/>
        </w:tc>
      </w:tr>
      <w:tr w:rsidR="003C5D1B">
        <w:trPr>
          <w:gridAfter w:val="1"/>
          <w:wAfter w:w="3763" w:type="dxa"/>
          <w:cantSplit/>
          <w:trHeight w:val="357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rPr>
                <w:i/>
              </w:rPr>
              <w:lastRenderedPageBreak/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5-11 класс</w:t>
            </w:r>
          </w:p>
          <w:p w:rsidR="003C5D1B" w:rsidRDefault="003C5D1B"/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ABF8F"/>
            <w:noWrap/>
            <w:vAlign w:val="center"/>
          </w:tcPr>
          <w:p w:rsidR="003C5D1B" w:rsidRDefault="003C5D1B">
            <w:pPr>
              <w:rPr>
                <w:rFonts w:eastAsia="Calibri"/>
                <w:strike/>
              </w:rPr>
            </w:pPr>
          </w:p>
        </w:tc>
        <w:tc>
          <w:tcPr>
            <w:tcW w:w="3399" w:type="dxa"/>
            <w:gridSpan w:val="3"/>
            <w:vMerge w:val="restart"/>
            <w:tcBorders>
              <w:bottom w:val="single" w:sz="4" w:space="0" w:color="000000"/>
            </w:tcBorders>
            <w:noWrap/>
            <w:vAlign w:val="center"/>
          </w:tcPr>
          <w:p w:rsidR="003C5D1B" w:rsidRDefault="003C5D1B">
            <w:pPr>
              <w:jc w:val="center"/>
              <w:rPr>
                <w:rFonts w:eastAsia="Calibri"/>
              </w:rPr>
            </w:pPr>
          </w:p>
          <w:p w:rsidR="003C5D1B" w:rsidRDefault="004C4805">
            <w:pPr>
              <w:contextualSpacing/>
              <w:jc w:val="center"/>
            </w:pPr>
            <w:r>
              <w:t>КГБУ «Всероссийский мемориальный музей-заповедник В.М. Шукшина»</w:t>
            </w:r>
          </w:p>
          <w:p w:rsidR="003C5D1B" w:rsidRDefault="004C4805">
            <w:pPr>
              <w:contextualSpacing/>
              <w:jc w:val="center"/>
            </w:pPr>
            <w:r>
              <w:t>Лыкасова Е</w:t>
            </w:r>
            <w:r>
              <w:t xml:space="preserve">лена Олеговна, </w:t>
            </w:r>
          </w:p>
          <w:p w:rsidR="003C5D1B" w:rsidRDefault="004C4805">
            <w:r>
              <w:t xml:space="preserve">              т. 8-385-47-61-135</w:t>
            </w: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contextualSpacing/>
              <w:jc w:val="both"/>
              <w:rPr>
                <w:b/>
              </w:rPr>
            </w:pPr>
            <w:r>
              <w:t>Экскурсия по литературно-бытовой экспозиции Дома, в котором провел детские годы В.М. Шукшин «Далекие зимние вечера»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contextualSpacing/>
              <w:jc w:val="both"/>
              <w:rPr>
                <w:b/>
              </w:rPr>
            </w:pPr>
            <w:r>
              <w:t>Экскурсия по литературной экспозиции «В.М. Шукшин. Жизнь и творчество»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contextualSpacing/>
              <w:jc w:val="both"/>
            </w:pPr>
            <w:r>
              <w:t>Экскурсия по мемориально-бытовой экспозиции «Дом матери»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9-11 класс</w:t>
            </w:r>
          </w:p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ABF8F"/>
            <w:noWrap/>
            <w:vAlign w:val="center"/>
          </w:tcPr>
          <w:p w:rsidR="003C5D1B" w:rsidRDefault="003C5D1B">
            <w:pPr>
              <w:tabs>
                <w:tab w:val="left" w:pos="1418"/>
              </w:tabs>
              <w:ind w:left="31" w:right="-284"/>
              <w:contextualSpacing/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КГБУ «Алтайская краевая универсальная научная библиотека им.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В.Я. Шишкова»,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Style w:val="af9"/>
                <w:rFonts w:eastAsia="Calibri"/>
                <w:i w:val="0"/>
              </w:rPr>
              <w:t xml:space="preserve">Федотова Галина Валентиновна, </w:t>
            </w:r>
          </w:p>
          <w:p w:rsidR="003C5D1B" w:rsidRDefault="004C4805">
            <w:pPr>
              <w:jc w:val="center"/>
            </w:pPr>
            <w:r>
              <w:rPr>
                <w:rStyle w:val="af9"/>
                <w:rFonts w:eastAsia="Calibri"/>
                <w:i w:val="0"/>
              </w:rPr>
              <w:t>т. 506-621</w:t>
            </w:r>
          </w:p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/>
            <w:noWrap/>
            <w:vAlign w:val="center"/>
          </w:tcPr>
          <w:p w:rsidR="003C5D1B" w:rsidRDefault="003C5D1B"/>
        </w:tc>
        <w:tc>
          <w:tcPr>
            <w:tcW w:w="9496" w:type="dxa"/>
            <w:vMerge w:val="restart"/>
            <w:shd w:val="clear" w:color="FDE9D9" w:themeColor="accent6" w:themeTint="33" w:fill="FDE9D9" w:themeFill="accent6" w:themeFillTint="33"/>
            <w:noWrap/>
            <w:vAlign w:val="center"/>
          </w:tcPr>
          <w:p w:rsidR="003C5D1B" w:rsidRDefault="004C4805">
            <w:pPr>
              <w:jc w:val="both"/>
            </w:pPr>
            <w:r>
              <w:t>Заседания</w:t>
            </w:r>
            <w:r>
              <w:t xml:space="preserve"> дискуссионного книжного клуба «Book’sir»: читаем и обсуждаем книги вместе»</w:t>
            </w:r>
          </w:p>
        </w:tc>
        <w:tc>
          <w:tcPr>
            <w:tcW w:w="3399" w:type="dxa"/>
            <w:gridSpan w:val="3"/>
            <w:vMerge/>
            <w:noWrap/>
            <w:vAlign w:val="center"/>
          </w:tcPr>
          <w:p w:rsidR="003C5D1B" w:rsidRDefault="003C5D1B"/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/>
            <w:noWrap/>
            <w:vAlign w:val="center"/>
          </w:tcPr>
          <w:p w:rsidR="003C5D1B" w:rsidRDefault="003C5D1B"/>
        </w:tc>
        <w:tc>
          <w:tcPr>
            <w:tcW w:w="9496" w:type="dxa"/>
            <w:vMerge w:val="restart"/>
            <w:shd w:val="clear" w:color="FFFFFF" w:fill="FABF8F"/>
            <w:noWrap/>
            <w:vAlign w:val="center"/>
          </w:tcPr>
          <w:p w:rsidR="003C5D1B" w:rsidRDefault="003C5D1B">
            <w:pPr>
              <w:jc w:val="both"/>
              <w:rPr>
                <w:bCs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КГБУ «Алтайская краевая универсальная научная библиотека им.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В.Я. Шишкова»,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Style w:val="af9"/>
                <w:rFonts w:eastAsia="Calibri"/>
                <w:i w:val="0"/>
              </w:rPr>
              <w:t xml:space="preserve">Федотова Галина Валентиновна, </w:t>
            </w:r>
          </w:p>
          <w:p w:rsidR="003C5D1B" w:rsidRDefault="004C4805">
            <w:pPr>
              <w:jc w:val="center"/>
            </w:pPr>
            <w:r>
              <w:rPr>
                <w:rStyle w:val="af9"/>
                <w:rFonts w:eastAsia="Calibri"/>
                <w:i w:val="0"/>
              </w:rPr>
              <w:t>т. 506-621</w:t>
            </w:r>
          </w:p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/>
            <w:noWrap/>
            <w:vAlign w:val="center"/>
          </w:tcPr>
          <w:p w:rsidR="003C5D1B" w:rsidRDefault="003C5D1B"/>
        </w:tc>
        <w:tc>
          <w:tcPr>
            <w:tcW w:w="9496" w:type="dxa"/>
            <w:vMerge w:val="restart"/>
            <w:shd w:val="clear" w:color="FDE9D9" w:themeColor="accent6" w:themeTint="33" w:fill="FDE9D9" w:themeFill="accent6" w:themeFillTint="33"/>
            <w:noWrap/>
            <w:vAlign w:val="center"/>
          </w:tcPr>
          <w:p w:rsidR="003C5D1B" w:rsidRDefault="004C4805">
            <w:pPr>
              <w:jc w:val="both"/>
            </w:pPr>
            <w:r>
              <w:rPr>
                <w:bCs/>
              </w:rPr>
              <w:t>Просветительский урок «Пушкин – наше все!»</w:t>
            </w:r>
            <w:r>
              <w:rPr>
                <w:bCs/>
              </w:rPr>
              <w:t>(ко Дню памяти Пушкина)на базе Регионального центра доступа к ресурсам Президентской библиотеки им. Б. Н. Ельцина</w:t>
            </w:r>
          </w:p>
        </w:tc>
        <w:tc>
          <w:tcPr>
            <w:tcW w:w="3399" w:type="dxa"/>
            <w:gridSpan w:val="3"/>
            <w:vMerge/>
            <w:noWrap/>
            <w:vAlign w:val="center"/>
          </w:tcPr>
          <w:p w:rsidR="003C5D1B" w:rsidRDefault="003C5D1B"/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9-11 класс</w:t>
            </w: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tabs>
                <w:tab w:val="left" w:pos="1418"/>
              </w:tabs>
              <w:ind w:left="31" w:right="-284"/>
              <w:contextualSpacing/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КГБУ «Государственный музей истории литературы, искусства и культуры Алтая»,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Никитина Лариса Петровна,</w:t>
            </w:r>
          </w:p>
          <w:p w:rsidR="003C5D1B" w:rsidRDefault="004C4805">
            <w:pPr>
              <w:contextualSpacing/>
              <w:jc w:val="center"/>
            </w:pPr>
            <w:r>
              <w:rPr>
                <w:rFonts w:eastAsia="Calibri"/>
              </w:rPr>
              <w:t>т. 504-243</w:t>
            </w:r>
          </w:p>
          <w:p w:rsidR="003C5D1B" w:rsidRDefault="003C5D1B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spacing w:beforeAutospacing="1" w:afterAutospacing="1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Экскурсия «Литературное наследие В.М. Шукшина» 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contextualSpacing/>
              <w:jc w:val="center"/>
              <w:rPr>
                <w:b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Экскурсия «От Алтая до Америки. Жизнь и творчество писателя и общественного деятеля Г.Д. Гребенщикова»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contextualSpacing/>
              <w:jc w:val="center"/>
              <w:rPr>
                <w:b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Экскурсия «Достоевский и Сибирь»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contextualSpacing/>
              <w:jc w:val="center"/>
              <w:rPr>
                <w:b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t>Экскурсия «Радиус действия. Жизнь и творчество поэта Р.И. Рождественского»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contextualSpacing/>
              <w:jc w:val="center"/>
              <w:rPr>
                <w:b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pStyle w:val="a3"/>
              <w:tabs>
                <w:tab w:val="left" w:pos="0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«Я был и остался солдатом. Жизнь и творчество поэта, Героя Советского Союза М.Ф. Борисова»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contextualSpacing/>
              <w:jc w:val="center"/>
              <w:rPr>
                <w:b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pStyle w:val="a3"/>
              <w:tabs>
                <w:tab w:val="left" w:pos="0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«Зов родной земли. Жизнь и творчество извест</w:t>
            </w:r>
            <w:r>
              <w:rPr>
                <w:rFonts w:ascii="Times New Roman" w:hAnsi="Times New Roman"/>
                <w:sz w:val="24"/>
                <w:szCs w:val="24"/>
              </w:rPr>
              <w:t>ного советского писателя А.С. Иванова»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contextualSpacing/>
              <w:jc w:val="center"/>
              <w:rPr>
                <w:b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t>Киноурок «Родные люди: Жизнь и творчество писателя М.Л. Халфиной» (с демонстрацией фрагментов х/ф «Мачеха» или «Безотцовщина») – ноябрь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contextualSpacing/>
              <w:jc w:val="center"/>
              <w:rPr>
                <w:b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t>Обзорная экскурсия «Барнаул литературный»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contextualSpacing/>
              <w:jc w:val="center"/>
              <w:rPr>
                <w:b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jc w:val="both"/>
            </w:pPr>
            <w:r>
              <w:t>Обзорная экскурсия «Алтай литературный»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contextualSpacing/>
              <w:jc w:val="center"/>
              <w:rPr>
                <w:b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tabs>
                <w:tab w:val="left" w:pos="1418"/>
              </w:tabs>
              <w:ind w:left="31" w:right="-284"/>
              <w:contextualSpacing/>
            </w:pPr>
            <w:r>
              <w:t xml:space="preserve">Экскурсии-«двадцатиминутки» «Мысль, творящая </w:t>
            </w:r>
          </w:p>
          <w:p w:rsidR="003C5D1B" w:rsidRDefault="004C4805">
            <w:pPr>
              <w:tabs>
                <w:tab w:val="left" w:pos="1418"/>
              </w:tabs>
              <w:ind w:left="31" w:right="-284"/>
              <w:contextualSpacing/>
            </w:pPr>
            <w:r>
              <w:t>миры. Классики советской научно-фантастической литературы Иван Ефремов и Александр Беляев»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contextualSpacing/>
              <w:jc w:val="center"/>
              <w:rPr>
                <w:b/>
              </w:rPr>
            </w:pPr>
          </w:p>
        </w:tc>
      </w:tr>
      <w:tr w:rsidR="003C5D1B">
        <w:trPr>
          <w:gridAfter w:val="1"/>
          <w:wAfter w:w="3763" w:type="dxa"/>
        </w:trPr>
        <w:tc>
          <w:tcPr>
            <w:tcW w:w="14704" w:type="dxa"/>
            <w:gridSpan w:val="5"/>
            <w:noWrap/>
          </w:tcPr>
          <w:p w:rsidR="003C5D1B" w:rsidRDefault="004C48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Культурный клуб</w:t>
            </w:r>
          </w:p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1-11 класс</w:t>
            </w:r>
          </w:p>
        </w:tc>
        <w:tc>
          <w:tcPr>
            <w:tcW w:w="9496" w:type="dxa"/>
            <w:vMerge w:val="restart"/>
            <w:shd w:val="clear" w:color="FFFFFF" w:fill="FABF8F"/>
            <w:noWrap/>
            <w:vAlign w:val="center"/>
          </w:tcPr>
          <w:p w:rsidR="003C5D1B" w:rsidRDefault="003C5D1B"/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contextualSpacing/>
              <w:jc w:val="center"/>
            </w:pPr>
            <w:r>
              <w:t>КГБУ «Всероссийский мемориальный музей-заповедник В.М. Шукшина»</w:t>
            </w:r>
          </w:p>
          <w:p w:rsidR="003C5D1B" w:rsidRDefault="004C4805">
            <w:pPr>
              <w:contextualSpacing/>
              <w:jc w:val="center"/>
            </w:pPr>
            <w:r>
              <w:t xml:space="preserve">Лыкасова Елена Олеговна, </w:t>
            </w:r>
          </w:p>
          <w:p w:rsidR="003C5D1B" w:rsidRDefault="004C4805">
            <w:r>
              <w:t xml:space="preserve">              т. 8-385-47-61-135</w:t>
            </w:r>
          </w:p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6" w:type="dxa"/>
            <w:vMerge w:val="restart"/>
            <w:shd w:val="clear" w:color="FDE9D9" w:themeColor="accent6" w:themeTint="33" w:fill="FDE9D9" w:themeFill="accent6" w:themeFillTint="33"/>
            <w:noWrap/>
            <w:vAlign w:val="center"/>
          </w:tcPr>
          <w:p w:rsidR="003C5D1B" w:rsidRDefault="004C4805">
            <w:pPr>
              <w:contextualSpacing/>
              <w:jc w:val="both"/>
            </w:pPr>
            <w:r>
              <w:t>Интерактивное занятие с элементами квест-игры  «В.М. Шукшин. Жизнь и творчество»</w:t>
            </w:r>
          </w:p>
          <w:p w:rsidR="003C5D1B" w:rsidRDefault="003C5D1B"/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 w:val="restart"/>
            <w:noWrap/>
          </w:tcPr>
          <w:p w:rsidR="003C5D1B" w:rsidRDefault="004C4805">
            <w:pPr>
              <w:jc w:val="center"/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1-8 класс</w:t>
            </w:r>
          </w:p>
        </w:tc>
        <w:tc>
          <w:tcPr>
            <w:tcW w:w="9496" w:type="dxa"/>
            <w:vMerge w:val="restart"/>
            <w:shd w:val="clear" w:color="FDE9D9" w:themeColor="accent6" w:themeTint="33" w:fill="FDE9D9" w:themeFill="accent6" w:themeFillTint="33"/>
            <w:noWrap/>
            <w:vAlign w:val="center"/>
          </w:tcPr>
          <w:p w:rsidR="003C5D1B" w:rsidRDefault="004C4805">
            <w:pPr>
              <w:contextualSpacing/>
              <w:jc w:val="both"/>
            </w:pPr>
            <w:r>
              <w:t>Интерактивное занятие «Урок в старой школе»</w:t>
            </w:r>
          </w:p>
          <w:p w:rsidR="003C5D1B" w:rsidRDefault="003C5D1B">
            <w:pPr>
              <w:contextualSpacing/>
              <w:jc w:val="center"/>
            </w:pP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1-4 класс</w:t>
            </w:r>
          </w:p>
          <w:p w:rsidR="003C5D1B" w:rsidRDefault="003C5D1B">
            <w:pPr>
              <w:jc w:val="center"/>
              <w:rPr>
                <w:i/>
              </w:rPr>
            </w:pPr>
          </w:p>
          <w:p w:rsidR="003C5D1B" w:rsidRDefault="003C5D1B">
            <w:pPr>
              <w:jc w:val="center"/>
              <w:rPr>
                <w:i/>
              </w:rPr>
            </w:pPr>
          </w:p>
          <w:p w:rsidR="003C5D1B" w:rsidRDefault="003C5D1B">
            <w:pPr>
              <w:jc w:val="center"/>
              <w:rPr>
                <w:i/>
              </w:rPr>
            </w:pPr>
          </w:p>
          <w:p w:rsidR="003C5D1B" w:rsidRDefault="003C5D1B">
            <w:pPr>
              <w:jc w:val="center"/>
            </w:pP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/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КГБУ «Алтайская краевая детская библиотека им. 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Н.К. Крупской»,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Санкина Людмила Васильевна, 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т. 619-985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Пикалова Светлана Петровна, 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т. 381-841</w:t>
            </w:r>
          </w:p>
        </w:tc>
      </w:tr>
      <w:tr w:rsidR="003C5D1B">
        <w:trPr>
          <w:gridAfter w:val="1"/>
          <w:wAfter w:w="3763" w:type="dxa"/>
          <w:cantSplit/>
          <w:trHeight w:val="651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rPr>
                <w:szCs w:val="28"/>
              </w:rPr>
              <w:t>Студия «Разноцветный мир»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cantSplit/>
          <w:trHeight w:val="260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Презентация книг «Было – не было Льва Квина и «Сокровища древнего кургана» Виктора Сидорова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b/>
              </w:rPr>
            </w:pPr>
          </w:p>
        </w:tc>
      </w:tr>
      <w:tr w:rsidR="003C5D1B">
        <w:trPr>
          <w:gridAfter w:val="1"/>
          <w:wAfter w:w="3763" w:type="dxa"/>
          <w:cantSplit/>
          <w:trHeight w:val="714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contextualSpacing/>
              <w:jc w:val="both"/>
            </w:pPr>
            <w:r>
              <w:t>Интерактивное занятие «Урок в старой школе»</w:t>
            </w: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contextualSpacing/>
              <w:jc w:val="center"/>
            </w:pPr>
            <w:r>
              <w:t>КГБУ «Всероссийский мемориальный музей-заповедник В.М. Шукшина»</w:t>
            </w:r>
          </w:p>
          <w:p w:rsidR="003C5D1B" w:rsidRDefault="004C4805">
            <w:pPr>
              <w:contextualSpacing/>
              <w:jc w:val="center"/>
            </w:pPr>
            <w:r>
              <w:t xml:space="preserve">Лыкасова Елена Олеговна, </w:t>
            </w:r>
          </w:p>
          <w:p w:rsidR="003C5D1B" w:rsidRDefault="004C4805">
            <w:pPr>
              <w:contextualSpacing/>
              <w:jc w:val="center"/>
            </w:pPr>
            <w:r>
              <w:t>Т. 8-385-47-61-135</w:t>
            </w:r>
          </w:p>
        </w:tc>
      </w:tr>
      <w:tr w:rsidR="003C5D1B">
        <w:trPr>
          <w:gridAfter w:val="1"/>
          <w:wAfter w:w="3763" w:type="dxa"/>
          <w:cantSplit/>
          <w:trHeight w:val="260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contextualSpacing/>
              <w:jc w:val="both"/>
            </w:pPr>
            <w:r>
              <w:t>Интерактивное занятие с элементами квест-игры «В.М. Шукшин. Жизнь и творчество»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  <w:trHeight w:val="285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/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КГБУ </w:t>
            </w:r>
            <w:r>
              <w:rPr>
                <w:rFonts w:eastAsia="Calibri"/>
              </w:rPr>
              <w:lastRenderedPageBreak/>
              <w:t>«Государственный музей истории литературы, искусства и культуры Алтая»,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Никитина Лариса Петровна,</w:t>
            </w:r>
          </w:p>
          <w:p w:rsidR="003C5D1B" w:rsidRDefault="004C4805">
            <w:pPr>
              <w:jc w:val="center"/>
            </w:pPr>
            <w:r>
              <w:rPr>
                <w:rFonts w:eastAsia="Calibri"/>
              </w:rPr>
              <w:t>т. 504-243</w:t>
            </w: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ind w:left="31"/>
              <w:contextualSpacing/>
            </w:pPr>
            <w:r>
              <w:rPr>
                <w:rFonts w:eastAsia="Calibri"/>
              </w:rPr>
              <w:t>Просветительная программа «Как рождается книжка.</w:t>
            </w:r>
            <w:r>
              <w:t xml:space="preserve"> От художественного замысла до типографии» (с видеосюжетом о том, как печатаются книги)</w:t>
            </w:r>
          </w:p>
        </w:tc>
        <w:tc>
          <w:tcPr>
            <w:tcW w:w="3399" w:type="dxa"/>
            <w:gridSpan w:val="3"/>
            <w:vMerge/>
            <w:noWrap/>
            <w:vAlign w:val="center"/>
          </w:tcPr>
          <w:p w:rsidR="003C5D1B" w:rsidRDefault="003C5D1B">
            <w:pPr>
              <w:jc w:val="center"/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Тема «Из истории письменности»:</w:t>
            </w:r>
          </w:p>
          <w:p w:rsidR="003C5D1B" w:rsidRDefault="004C480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Просветительная программа «От иероглифа до буквы. Из истории письменности»</w:t>
            </w:r>
          </w:p>
          <w:p w:rsidR="003C5D1B" w:rsidRDefault="004C480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программа «Заветный вензель:</w:t>
            </w:r>
            <w:r>
              <w:rPr>
                <w:rFonts w:ascii="Times New Roman" w:hAnsi="Times New Roman"/>
                <w:sz w:val="24"/>
                <w:szCs w:val="24"/>
              </w:rPr>
              <w:t>Из истории письменных принадлежностей»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 w:val="restart"/>
            <w:tcBorders>
              <w:bottom w:val="single" w:sz="4" w:space="0" w:color="000000"/>
            </w:tcBorders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5-8 класс</w:t>
            </w:r>
          </w:p>
        </w:tc>
        <w:tc>
          <w:tcPr>
            <w:tcW w:w="9496" w:type="dxa"/>
            <w:vMerge w:val="restart"/>
            <w:shd w:val="clear" w:color="FFFFFF" w:fill="FABF8F"/>
            <w:noWrap/>
            <w:vAlign w:val="center"/>
          </w:tcPr>
          <w:p w:rsidR="003C5D1B" w:rsidRDefault="003C5D1B">
            <w:pPr>
              <w:jc w:val="both"/>
            </w:pPr>
          </w:p>
        </w:tc>
        <w:tc>
          <w:tcPr>
            <w:tcW w:w="3399" w:type="dxa"/>
            <w:gridSpan w:val="3"/>
            <w:vMerge/>
            <w:noWrap/>
            <w:vAlign w:val="center"/>
          </w:tcPr>
          <w:p w:rsidR="003C5D1B" w:rsidRDefault="003C5D1B"/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5D1B" w:rsidRDefault="003C5D1B"/>
        </w:tc>
        <w:tc>
          <w:tcPr>
            <w:tcW w:w="9496" w:type="dxa"/>
            <w:vMerge w:val="restart"/>
            <w:tcBorders>
              <w:left w:val="single" w:sz="4" w:space="0" w:color="000000"/>
            </w:tcBorders>
            <w:shd w:val="clear" w:color="FDE9D9" w:themeColor="accent6" w:themeTint="33" w:fill="FDE9D9" w:themeFill="accent6" w:themeFillTint="33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Тема «Из истории письменности»:Просветительная программа «От иероглифа до буквы. Из истории письменности»</w:t>
            </w:r>
          </w:p>
        </w:tc>
        <w:tc>
          <w:tcPr>
            <w:tcW w:w="3399" w:type="dxa"/>
            <w:gridSpan w:val="3"/>
            <w:vMerge/>
            <w:noWrap/>
            <w:vAlign w:val="center"/>
          </w:tcPr>
          <w:p w:rsidR="003C5D1B" w:rsidRDefault="003C5D1B"/>
        </w:tc>
      </w:tr>
      <w:tr w:rsidR="003C5D1B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5D1B" w:rsidRDefault="003C5D1B"/>
        </w:tc>
        <w:tc>
          <w:tcPr>
            <w:tcW w:w="9496" w:type="dxa"/>
            <w:tcBorders>
              <w:left w:val="single" w:sz="4" w:space="0" w:color="000000"/>
            </w:tcBorders>
            <w:shd w:val="clear" w:color="auto" w:fill="FABF8F"/>
            <w:noWrap/>
            <w:vAlign w:val="center"/>
          </w:tcPr>
          <w:p w:rsidR="003C5D1B" w:rsidRDefault="003C5D1B">
            <w:pPr>
              <w:jc w:val="both"/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КГБУ «Алтайская краевая детская библиотека им. 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Н.К. Крупской»,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Санкина Людмила Васильевна, 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т. 619-985</w:t>
            </w:r>
          </w:p>
        </w:tc>
      </w:tr>
      <w:tr w:rsidR="003C5D1B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left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Всероссийская олимпиада «Символы России. Петр I». Региональная площадка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left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Литературно-тематическая встреча «Испытание временем». Рассказ о жизни и творчестве писателей-фронтовиков Алтайского края по сборнику «Испытание временем»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left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Праздничная программа «Народов много в одной стране» к Дню народного единства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left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rPr>
                <w:rFonts w:eastAsia="Calibri"/>
              </w:rPr>
              <w:t>Час правовой культуры «Знать и помнить свои права и обязанности» к Дню Конституции РФ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left w:val="single" w:sz="4" w:space="0" w:color="000000"/>
            </w:tcBorders>
            <w:shd w:val="clear" w:color="auto" w:fill="FABF8F"/>
            <w:noWrap/>
            <w:vAlign w:val="center"/>
          </w:tcPr>
          <w:p w:rsidR="003C5D1B" w:rsidRDefault="003C5D1B">
            <w:pPr>
              <w:contextualSpacing/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contextualSpacing/>
              <w:jc w:val="center"/>
            </w:pPr>
            <w:r>
              <w:t>КГБУ «Всероссийский мемориальный музей-заповедник В.М. Шукшина»</w:t>
            </w:r>
          </w:p>
          <w:p w:rsidR="003C5D1B" w:rsidRDefault="004C4805">
            <w:pPr>
              <w:contextualSpacing/>
              <w:jc w:val="center"/>
            </w:pPr>
            <w:r>
              <w:t xml:space="preserve">Лыкасова Елена Олеговна, </w:t>
            </w:r>
          </w:p>
          <w:p w:rsidR="003C5D1B" w:rsidRDefault="004C4805">
            <w:pPr>
              <w:contextualSpacing/>
              <w:jc w:val="center"/>
            </w:pPr>
            <w:r>
              <w:t>Т. 8-385-47-61-135</w:t>
            </w:r>
          </w:p>
          <w:p w:rsidR="003C5D1B" w:rsidRDefault="003C5D1B">
            <w:pPr>
              <w:contextualSpacing/>
              <w:jc w:val="center"/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left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contextualSpacing/>
            </w:pPr>
            <w:r>
              <w:t xml:space="preserve">Интерактивное занятие с элементами квест-игры  </w:t>
            </w:r>
            <w:r>
              <w:t>«В.М. Шукшин. Жизнь и творчество»</w:t>
            </w:r>
          </w:p>
          <w:p w:rsidR="003C5D1B" w:rsidRDefault="003C5D1B">
            <w:pPr>
              <w:contextualSpacing/>
              <w:jc w:val="both"/>
            </w:pPr>
          </w:p>
          <w:p w:rsidR="003C5D1B" w:rsidRDefault="003C5D1B">
            <w:pPr>
              <w:contextualSpacing/>
              <w:jc w:val="both"/>
            </w:pPr>
          </w:p>
        </w:tc>
        <w:tc>
          <w:tcPr>
            <w:tcW w:w="3399" w:type="dxa"/>
            <w:gridSpan w:val="3"/>
            <w:vMerge/>
            <w:noWrap/>
            <w:vAlign w:val="center"/>
          </w:tcPr>
          <w:p w:rsidR="003C5D1B" w:rsidRDefault="003C5D1B"/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 xml:space="preserve">Возрастная </w:t>
            </w:r>
            <w:r>
              <w:rPr>
                <w:i/>
              </w:rPr>
              <w:lastRenderedPageBreak/>
              <w:t>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9-11 класс</w:t>
            </w:r>
          </w:p>
        </w:tc>
        <w:tc>
          <w:tcPr>
            <w:tcW w:w="9496" w:type="dxa"/>
            <w:tcBorders>
              <w:left w:val="single" w:sz="4" w:space="0" w:color="000000"/>
            </w:tcBorders>
            <w:shd w:val="clear" w:color="auto" w:fill="FABF8F"/>
            <w:noWrap/>
            <w:vAlign w:val="center"/>
          </w:tcPr>
          <w:p w:rsidR="003C5D1B" w:rsidRDefault="003C5D1B">
            <w:pPr>
              <w:contextualSpacing/>
              <w:jc w:val="both"/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КГБУ </w:t>
            </w:r>
            <w:r>
              <w:rPr>
                <w:rFonts w:eastAsia="Calibri"/>
              </w:rPr>
              <w:lastRenderedPageBreak/>
              <w:t>«Государственный музей истории литературы, искусства и культуры Алтая»,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Никитина Лариса Петровна,</w:t>
            </w:r>
          </w:p>
          <w:p w:rsidR="003C5D1B" w:rsidRDefault="004C4805">
            <w:pPr>
              <w:contextualSpacing/>
              <w:jc w:val="center"/>
            </w:pPr>
            <w:r>
              <w:rPr>
                <w:rFonts w:eastAsia="Calibri"/>
              </w:rPr>
              <w:t>т. 504-243</w:t>
            </w:r>
          </w:p>
        </w:tc>
      </w:tr>
      <w:tr w:rsidR="003C5D1B">
        <w:trPr>
          <w:gridAfter w:val="1"/>
          <w:wAfter w:w="3763" w:type="dxa"/>
          <w:cantSplit/>
          <w:trHeight w:val="1143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5D1B" w:rsidRDefault="003C5D1B"/>
        </w:tc>
        <w:tc>
          <w:tcPr>
            <w:tcW w:w="9496" w:type="dxa"/>
            <w:tcBorders>
              <w:left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Экскурсия «Радиус действия. Жизнь и творчество поэта Р.И. Рождественского»</w:t>
            </w:r>
            <w:r>
              <w:t>с головоломки со словами «Литературные игры по стихам Роберта Рождественского»</w:t>
            </w:r>
          </w:p>
          <w:p w:rsidR="003C5D1B" w:rsidRDefault="003C5D1B"/>
        </w:tc>
        <w:tc>
          <w:tcPr>
            <w:tcW w:w="3399" w:type="dxa"/>
            <w:gridSpan w:val="3"/>
            <w:vMerge/>
            <w:noWrap/>
            <w:vAlign w:val="center"/>
          </w:tcPr>
          <w:p w:rsidR="003C5D1B" w:rsidRDefault="003C5D1B">
            <w:pPr>
              <w:contextualSpacing/>
              <w:jc w:val="center"/>
            </w:pPr>
          </w:p>
        </w:tc>
      </w:tr>
      <w:tr w:rsidR="003C5D1B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left w:val="single" w:sz="4" w:space="0" w:color="000000"/>
            </w:tcBorders>
            <w:shd w:val="clear" w:color="auto" w:fill="FABF8F"/>
            <w:noWrap/>
            <w:vAlign w:val="center"/>
          </w:tcPr>
          <w:p w:rsidR="003C5D1B" w:rsidRDefault="003C5D1B"/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КГБУ «Алтайская краевая детская библиотека им.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Н.К. Крупской»,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Санкина Людмила Васильевна,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т. 619-985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Пикалова Светлана Петровна,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т. 381-841</w:t>
            </w:r>
          </w:p>
        </w:tc>
      </w:tr>
      <w:tr w:rsidR="003C5D1B">
        <w:trPr>
          <w:gridAfter w:val="1"/>
          <w:wAfter w:w="3763" w:type="dxa"/>
          <w:cantSplit/>
          <w:trHeight w:val="112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left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Встреча «Всем Сибирь и щедра, и богата» в рамках цикла по профориентации «Мы выбираем, нас выбирают». Рассказ о развитии туризма на Алтае</w:t>
            </w:r>
          </w:p>
        </w:tc>
        <w:tc>
          <w:tcPr>
            <w:tcW w:w="3399" w:type="dxa"/>
            <w:gridSpan w:val="3"/>
            <w:vMerge/>
            <w:noWrap/>
            <w:vAlign w:val="center"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3" w:type="dxa"/>
          <w:cantSplit/>
          <w:trHeight w:val="80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left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rPr>
                <w:rFonts w:eastAsia="Calibri"/>
              </w:rPr>
              <w:t>Интеллектуальная игра по естественным наукам</w:t>
            </w:r>
          </w:p>
        </w:tc>
        <w:tc>
          <w:tcPr>
            <w:tcW w:w="3399" w:type="dxa"/>
            <w:gridSpan w:val="3"/>
            <w:vMerge/>
            <w:noWrap/>
            <w:vAlign w:val="center"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9-11 класс</w:t>
            </w: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contextualSpacing/>
              <w:jc w:val="center"/>
            </w:pPr>
            <w:r>
              <w:t>КГБУ «Всероссийский мемориальный музей-заповедник В.М. Шукшина»,</w:t>
            </w:r>
          </w:p>
          <w:p w:rsidR="003C5D1B" w:rsidRDefault="004C4805">
            <w:pPr>
              <w:contextualSpacing/>
              <w:jc w:val="center"/>
            </w:pPr>
            <w:r>
              <w:t>Лыкасова Елена Олеговна,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t>Т. 8-385-47-61-135</w:t>
            </w: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contextualSpacing/>
              <w:rPr>
                <w:b/>
              </w:rPr>
            </w:pPr>
            <w:r>
              <w:t>Интерактивное занятие с элементами квест-игры  «В.М. Шукшин. Жизнь и творчество»</w:t>
            </w:r>
          </w:p>
        </w:tc>
        <w:tc>
          <w:tcPr>
            <w:tcW w:w="3399" w:type="dxa"/>
            <w:gridSpan w:val="3"/>
            <w:vMerge/>
            <w:noWrap/>
            <w:vAlign w:val="center"/>
          </w:tcPr>
          <w:p w:rsidR="003C5D1B" w:rsidRDefault="003C5D1B">
            <w:pPr>
              <w:jc w:val="center"/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КГБУ «Г</w:t>
            </w:r>
            <w:r>
              <w:rPr>
                <w:rFonts w:eastAsia="Calibri"/>
              </w:rPr>
              <w:t>осударственный музей истории литературы, искусства и культуры Алтая»,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Никитина Лариса Петровна,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т. 504-243</w:t>
            </w: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jc w:val="both"/>
            </w:pPr>
            <w:r>
              <w:t>Краевые литературные Башуновские чтения, посвященные памяти известного алтайского писателя В.М. Башунова</w:t>
            </w:r>
          </w:p>
        </w:tc>
        <w:tc>
          <w:tcPr>
            <w:tcW w:w="3399" w:type="dxa"/>
            <w:gridSpan w:val="3"/>
            <w:vMerge/>
            <w:noWrap/>
            <w:vAlign w:val="center"/>
          </w:tcPr>
          <w:p w:rsidR="003C5D1B" w:rsidRDefault="003C5D1B">
            <w:pPr>
              <w:jc w:val="center"/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jc w:val="both"/>
            </w:pPr>
            <w:r>
              <w:t>Краевые литературные Егоровские чтения, посвященные памяти известного алтайского писателя Г.В. Егорова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jc w:val="both"/>
            </w:pPr>
            <w:r>
              <w:t>«Пантюховские встречи», посвященные памяти известного алтайского поэта И.М. Пантюхова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jc w:val="both"/>
            </w:pPr>
            <w:r>
              <w:t>Музейная программа «День Достоевского в музее»:</w:t>
            </w:r>
          </w:p>
          <w:p w:rsidR="003C5D1B" w:rsidRDefault="004C48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«Достоевский в Сибири»</w:t>
            </w:r>
          </w:p>
          <w:p w:rsidR="003C5D1B" w:rsidRDefault="004C480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Киноурок «Из истории съемок х/ф «Мальчики» по роману Ф. Достоевского «Братья Карамазовы» (с просмотром фильма)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jc w:val="both"/>
            </w:pPr>
            <w:r>
              <w:t>Музейная программа «День Рождественского в музее»:</w:t>
            </w:r>
          </w:p>
          <w:p w:rsidR="003C5D1B" w:rsidRDefault="004C48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Экскурсия «Радиус действия. Жизнь и творчество поэта Р.И. Рождественского»</w:t>
            </w:r>
          </w:p>
          <w:p w:rsidR="003C5D1B" w:rsidRDefault="004C480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Видеомозаика «Стихи и песни Роберта Рождественского»</w:t>
            </w:r>
          </w:p>
          <w:p w:rsidR="003C5D1B" w:rsidRDefault="004C4805">
            <w:pPr>
              <w:pStyle w:val="a3"/>
              <w:numPr>
                <w:ilvl w:val="0"/>
                <w:numId w:val="8"/>
              </w:numPr>
              <w:tabs>
                <w:tab w:val="left" w:pos="-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Головоломки со словами «Литературные игры по стихам Роберта Рождественского»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jc w:val="both"/>
            </w:pPr>
            <w:r>
              <w:t>Литературная викторина с призами «Ты в сердце моем, Алтай!»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</w:trPr>
        <w:tc>
          <w:tcPr>
            <w:tcW w:w="14704" w:type="dxa"/>
            <w:gridSpan w:val="5"/>
            <w:noWrap/>
          </w:tcPr>
          <w:p w:rsidR="003C5D1B" w:rsidRDefault="004C48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Цифровая культура</w:t>
            </w: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1-4 класс</w:t>
            </w:r>
          </w:p>
          <w:p w:rsidR="003C5D1B" w:rsidRDefault="003C5D1B">
            <w:pPr>
              <w:jc w:val="center"/>
            </w:pP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/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КГБУ «Алтайская краевая детская библиотека им.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Н.К. Крупской»,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Санкина Людмила Васильевна, 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т. 619-985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Пикалова Светлана Петровна, 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т. 381-841</w:t>
            </w: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Ситуационная игра «Как не стать заложником гаджета»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color w:val="000000"/>
              </w:rPr>
            </w:pPr>
          </w:p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5-8 класс</w:t>
            </w:r>
          </w:p>
        </w:tc>
        <w:tc>
          <w:tcPr>
            <w:tcW w:w="9496" w:type="dxa"/>
            <w:vMerge w:val="restart"/>
            <w:shd w:val="clear" w:color="FFFFFF" w:fill="FDE9D9"/>
            <w:noWrap/>
            <w:vAlign w:val="center"/>
          </w:tcPr>
          <w:p w:rsidR="003C5D1B" w:rsidRDefault="004C4805">
            <w:pPr>
              <w:jc w:val="both"/>
            </w:pPr>
            <w:r>
              <w:rPr>
                <w:szCs w:val="28"/>
              </w:rPr>
              <w:t>Интерактивная встреча «Безопасности в сети Интернет: цифровая диета и цифровая гигиена» (ситуационные игры и онлайн-викторина) в рамках Недели безопасного Рунета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color w:val="000000"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  <w:vAlign w:val="center"/>
          </w:tcPr>
          <w:p w:rsidR="003C5D1B" w:rsidRDefault="003C5D1B"/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rPr>
                <w:szCs w:val="28"/>
              </w:rPr>
              <w:t>Интерактивная встреча «Пираты виртуального мира. Не попадись на крючок! (ситуационные игры и онлайн-викторина) в рамках Недели безопасного Рунета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color w:val="000000"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 w:val="restart"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5-8 класс</w:t>
            </w: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КГБУ «Г</w:t>
            </w:r>
            <w:r>
              <w:rPr>
                <w:rFonts w:eastAsia="Calibri"/>
              </w:rPr>
              <w:t>осударственный музей истории литературы, искусства и культуры Алтая»,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Никитина Лариса Петровна,</w:t>
            </w:r>
          </w:p>
          <w:p w:rsidR="003C5D1B" w:rsidRDefault="004C4805">
            <w:pPr>
              <w:jc w:val="center"/>
            </w:pPr>
            <w:r>
              <w:rPr>
                <w:rFonts w:eastAsia="Calibri"/>
              </w:rPr>
              <w:t>т. 504-243</w:t>
            </w:r>
          </w:p>
        </w:tc>
      </w:tr>
      <w:tr w:rsidR="003C5D1B">
        <w:trPr>
          <w:gridAfter w:val="1"/>
          <w:wAfter w:w="3763" w:type="dxa"/>
          <w:cantSplit/>
          <w:trHeight w:val="736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eastAsia="en-US"/>
              </w:rPr>
              <w:t>Виртуальная выставка «Другая сторона Пикета». Ко дню рождения писателя                                 и кинематографиста В.М. Шукшина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 w:val="restart"/>
            <w:noWrap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9-11 класс</w:t>
            </w:r>
          </w:p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eastAsia="en-US"/>
              </w:rPr>
              <w:t>Виртуальная выставка графических работ Олега Закоморного «Судьба и Родина едины: портреты выдающихся людей Алтайского края»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cantSplit/>
          <w:trHeight w:val="568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eastAsia="en-US"/>
              </w:rPr>
              <w:t>Виртуальная выставка «Время пить чай». Чаепитие в семье Рождественских. Посуда                      и десерты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</w:trPr>
        <w:tc>
          <w:tcPr>
            <w:tcW w:w="1809" w:type="dxa"/>
            <w:shd w:val="clear" w:color="auto" w:fill="BFBFBF"/>
            <w:noWrap/>
          </w:tcPr>
          <w:p w:rsidR="003C5D1B" w:rsidRDefault="003C5D1B">
            <w:pPr>
              <w:jc w:val="center"/>
              <w:rPr>
                <w:b/>
                <w:i/>
                <w:sz w:val="32"/>
                <w:szCs w:val="32"/>
              </w:rPr>
            </w:pPr>
            <w:r w:rsidRPr="003C5D1B">
              <w:rPr>
                <w:rFonts w:eastAsia="Calibri"/>
                <w:sz w:val="22"/>
                <w:szCs w:val="22"/>
              </w:rPr>
              <w:pict>
                <v:shape id="_x0000_s1035" type="#_x0000_t75" style="position:absolute;left:0;text-align:left;margin-left:0;margin-top:0;width:50pt;height:50pt;z-index:251656704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5169D3" w:rsidRPr="003C5D1B">
              <w:rPr>
                <w:rFonts w:eastAsia="Calibri"/>
                <w:sz w:val="22"/>
                <w:szCs w:val="22"/>
              </w:rPr>
              <w:pict>
                <v:shape id="_x0000_i1027" type="#_x0000_t75" style="width:32.25pt;height:42.75pt;mso-wrap-distance-left:0;mso-wrap-distance-top:0;mso-wrap-distance-right:0;mso-wrap-distance-bottom:0">
                  <v:imagedata r:id="rId10" o:title=""/>
                  <v:path textboxrect="0,0,0,0"/>
                </v:shape>
              </w:pict>
            </w:r>
          </w:p>
        </w:tc>
        <w:tc>
          <w:tcPr>
            <w:tcW w:w="12895" w:type="dxa"/>
            <w:gridSpan w:val="4"/>
            <w:shd w:val="clear" w:color="auto" w:fill="BFBFBF"/>
            <w:noWrap/>
          </w:tcPr>
          <w:p w:rsidR="003C5D1B" w:rsidRDefault="003C5D1B">
            <w:pPr>
              <w:ind w:left="5084"/>
              <w:rPr>
                <w:b/>
                <w:i/>
                <w:sz w:val="32"/>
                <w:szCs w:val="32"/>
              </w:rPr>
            </w:pPr>
          </w:p>
          <w:p w:rsidR="003C5D1B" w:rsidRDefault="004C480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               МУЗЫКА</w:t>
            </w:r>
          </w:p>
        </w:tc>
      </w:tr>
      <w:tr w:rsidR="003C5D1B">
        <w:trPr>
          <w:gridAfter w:val="1"/>
          <w:wAfter w:w="3763" w:type="dxa"/>
        </w:trPr>
        <w:tc>
          <w:tcPr>
            <w:tcW w:w="14704" w:type="dxa"/>
            <w:gridSpan w:val="5"/>
            <w:noWrap/>
          </w:tcPr>
          <w:p w:rsidR="003C5D1B" w:rsidRDefault="004C48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Культпоход</w:t>
            </w:r>
          </w:p>
        </w:tc>
      </w:tr>
      <w:tr w:rsidR="003C5D1B">
        <w:trPr>
          <w:gridAfter w:val="1"/>
          <w:wAfter w:w="3763" w:type="dxa"/>
          <w:trHeight w:val="355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1-11 класс</w:t>
            </w: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 w:val="restart"/>
            <w:noWrap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КГБПОУ «Алтайский государственный музыкальный колледж», Прокофьева </w:t>
            </w:r>
            <w:r>
              <w:rPr>
                <w:rFonts w:eastAsia="Calibri"/>
              </w:rPr>
              <w:lastRenderedPageBreak/>
              <w:t xml:space="preserve">Светлана Ивановна, 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т. 507-850</w:t>
            </w:r>
          </w:p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/>
            <w:noWrap/>
            <w:vAlign w:val="center"/>
          </w:tcPr>
          <w:p w:rsidR="003C5D1B" w:rsidRDefault="003C5D1B"/>
        </w:tc>
        <w:tc>
          <w:tcPr>
            <w:tcW w:w="9496" w:type="dxa"/>
            <w:vMerge w:val="restart"/>
            <w:shd w:val="clear" w:color="FFFFFF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t>Концерт, посвященный 80-летию Сталинградской битвы «Подвигу – слава народа в веках»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/>
            <w:noWrap/>
            <w:vAlign w:val="center"/>
          </w:tcPr>
          <w:p w:rsidR="003C5D1B" w:rsidRDefault="003C5D1B"/>
        </w:tc>
        <w:tc>
          <w:tcPr>
            <w:tcW w:w="9496" w:type="dxa"/>
            <w:vMerge w:val="restart"/>
            <w:shd w:val="clear" w:color="FFFFFF" w:fill="FDE9D9"/>
            <w:noWrap/>
            <w:vAlign w:val="center"/>
          </w:tcPr>
          <w:p w:rsidR="003C5D1B" w:rsidRDefault="004C4805">
            <w:pPr>
              <w:jc w:val="both"/>
            </w:pPr>
            <w:r>
              <w:t>Концерт «</w:t>
            </w:r>
            <w:r>
              <w:rPr>
                <w:lang w:val="en-US"/>
              </w:rPr>
              <w:t>Viva</w:t>
            </w:r>
            <w:r>
              <w:t>, талант»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/>
            <w:noWrap/>
            <w:vAlign w:val="center"/>
          </w:tcPr>
          <w:p w:rsidR="003C5D1B" w:rsidRDefault="003C5D1B"/>
        </w:tc>
        <w:tc>
          <w:tcPr>
            <w:tcW w:w="9496" w:type="dxa"/>
            <w:vMerge w:val="restart"/>
            <w:shd w:val="clear" w:color="FFFFFF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t>Концерт, посвященный Дню защитника Отечества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/>
            <w:noWrap/>
            <w:vAlign w:val="center"/>
          </w:tcPr>
          <w:p w:rsidR="003C5D1B" w:rsidRDefault="003C5D1B"/>
        </w:tc>
        <w:tc>
          <w:tcPr>
            <w:tcW w:w="9496" w:type="dxa"/>
            <w:vMerge w:val="restart"/>
            <w:shd w:val="clear" w:color="FFFFFF" w:fill="FDE9D9"/>
            <w:noWrap/>
            <w:vAlign w:val="center"/>
          </w:tcPr>
          <w:p w:rsidR="003C5D1B" w:rsidRDefault="004C4805">
            <w:pPr>
              <w:jc w:val="both"/>
            </w:pPr>
            <w:r>
              <w:t>Концерт, посвященный 8 марта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1-8 класс</w:t>
            </w:r>
          </w:p>
        </w:tc>
        <w:tc>
          <w:tcPr>
            <w:tcW w:w="9496" w:type="dxa"/>
            <w:vMerge w:val="restart"/>
            <w:shd w:val="clear" w:color="FABF8F" w:themeColor="accent6" w:themeTint="99" w:fill="FABF8F" w:themeFill="accent6" w:themeFillTint="99"/>
            <w:noWrap/>
            <w:vAlign w:val="center"/>
          </w:tcPr>
          <w:p w:rsidR="003C5D1B" w:rsidRDefault="003C5D1B">
            <w:pPr>
              <w:jc w:val="both"/>
            </w:pPr>
          </w:p>
        </w:tc>
        <w:tc>
          <w:tcPr>
            <w:tcW w:w="3399" w:type="dxa"/>
            <w:gridSpan w:val="3"/>
            <w:vMerge w:val="restart"/>
            <w:noWrap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КГБУ «Алтайский государственный краеведческий музей»,</w:t>
            </w:r>
          </w:p>
          <w:p w:rsidR="003C5D1B" w:rsidRDefault="004C4805">
            <w:pPr>
              <w:widowControl w:val="0"/>
              <w:jc w:val="center"/>
              <w:rPr>
                <w:rStyle w:val="af9"/>
                <w:rFonts w:eastAsia="Calibri"/>
                <w:i w:val="0"/>
              </w:rPr>
            </w:pPr>
            <w:r>
              <w:rPr>
                <w:rStyle w:val="af9"/>
                <w:rFonts w:eastAsia="Calibri"/>
                <w:i w:val="0"/>
              </w:rPr>
              <w:t>Шабалина Ирина Ивановна,</w:t>
            </w:r>
          </w:p>
          <w:p w:rsidR="003C5D1B" w:rsidRDefault="004C4805">
            <w:pPr>
              <w:widowControl w:val="0"/>
              <w:jc w:val="center"/>
              <w:rPr>
                <w:rFonts w:eastAsia="Calibri"/>
                <w:iCs/>
              </w:rPr>
            </w:pPr>
            <w:r>
              <w:rPr>
                <w:rStyle w:val="af9"/>
                <w:rFonts w:eastAsia="Calibri"/>
                <w:i w:val="0"/>
              </w:rPr>
              <w:t>т. 205-144</w:t>
            </w:r>
          </w:p>
        </w:tc>
      </w:tr>
      <w:tr w:rsidR="003C5D1B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/>
            <w:noWrap/>
            <w:vAlign w:val="center"/>
          </w:tcPr>
          <w:p w:rsidR="003C5D1B" w:rsidRDefault="003C5D1B"/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t>«Мама – первое слово</w:t>
            </w:r>
            <w:r>
              <w:t>». Музыкальный вернисаж в доме купца В.И. Зубова, посвященный всемирному Дню ребенка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/>
            <w:noWrap/>
          </w:tcPr>
          <w:p w:rsidR="003C5D1B" w:rsidRDefault="003C5D1B">
            <w:pPr>
              <w:rPr>
                <w:i/>
              </w:rPr>
            </w:pP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КГБПОУ «Алтайский государственный музыкальный колледж»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(г. Барнаул, г. Рубцовск)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Прокофьева Светлана Ивановна, </w:t>
            </w:r>
          </w:p>
          <w:p w:rsidR="003C5D1B" w:rsidRDefault="004C4805">
            <w:pPr>
              <w:widowControl w:val="0"/>
              <w:jc w:val="center"/>
            </w:pPr>
            <w:r>
              <w:rPr>
                <w:rFonts w:eastAsia="Calibri"/>
              </w:rPr>
              <w:t>т. 507-850</w:t>
            </w:r>
          </w:p>
        </w:tc>
      </w:tr>
      <w:tr w:rsidR="003C5D1B">
        <w:trPr>
          <w:gridAfter w:val="1"/>
          <w:wAfter w:w="3763" w:type="dxa"/>
          <w:cantSplit/>
          <w:trHeight w:val="413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Концерт, посвященный Дню матери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widowControl w:val="0"/>
              <w:jc w:val="center"/>
            </w:pPr>
          </w:p>
        </w:tc>
      </w:tr>
      <w:tr w:rsidR="003C5D1B">
        <w:trPr>
          <w:gridAfter w:val="1"/>
          <w:wAfter w:w="3763" w:type="dxa"/>
          <w:cantSplit/>
          <w:trHeight w:val="560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Рождественский концерт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widowControl w:val="0"/>
              <w:jc w:val="center"/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Концерт «Новогодние чудеса»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widowControl w:val="0"/>
              <w:jc w:val="center"/>
            </w:pPr>
          </w:p>
        </w:tc>
      </w:tr>
      <w:tr w:rsidR="003C5D1B">
        <w:trPr>
          <w:gridAfter w:val="1"/>
          <w:wAfter w:w="3763" w:type="dxa"/>
          <w:cantSplit/>
          <w:trHeight w:val="279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1-4 класс</w:t>
            </w: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  <w:rPr>
                <w:rFonts w:eastAsia="Calibri"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 xml:space="preserve">КАУ «Государственная филармония Алтайского края», </w:t>
            </w:r>
          </w:p>
          <w:p w:rsidR="003C5D1B" w:rsidRDefault="004C4805">
            <w:pPr>
              <w:jc w:val="center"/>
            </w:pPr>
            <w:r>
              <w:t xml:space="preserve">Авилова Надежда Ивановна, 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t>т. 506-425</w:t>
            </w:r>
          </w:p>
        </w:tc>
      </w:tr>
      <w:tr w:rsidR="003C5D1B">
        <w:trPr>
          <w:gridAfter w:val="1"/>
          <w:wAfter w:w="3763" w:type="dxa"/>
          <w:cantSplit/>
          <w:trHeight w:val="279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pStyle w:val="a5"/>
              <w:tabs>
                <w:tab w:val="right" w:pos="9422"/>
              </w:tabs>
            </w:pPr>
            <w:r>
              <w:rPr>
                <w:sz w:val="24"/>
              </w:rPr>
              <w:t>Концертная театрализованнаяпрограмма</w:t>
            </w:r>
            <w:r>
              <w:rPr>
                <w:sz w:val="24"/>
              </w:rPr>
              <w:t>«Сказки бабушки Зимы»</w:t>
            </w:r>
            <w:r>
              <w:rPr>
                <w:sz w:val="24"/>
              </w:rPr>
              <w:tab/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trHeight w:val="279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noWrap/>
            <w:vAlign w:val="center"/>
          </w:tcPr>
          <w:p w:rsidR="003C5D1B" w:rsidRDefault="004C4805">
            <w:pPr>
              <w:spacing w:line="276" w:lineRule="auto"/>
            </w:pPr>
            <w:r>
              <w:rPr>
                <w:szCs w:val="22"/>
                <w:lang w:bidi="ru-RU"/>
              </w:rPr>
              <w:t>«Маленький принц» музыкально-литературная композиция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cantSplit/>
          <w:trHeight w:val="279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FDE9D9" w:themeColor="accent6" w:themeTint="33" w:fill="FDE9D9" w:themeFill="accent6" w:themeFillTint="33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Детский мюзикл «Приключения Роботино»</w:t>
            </w:r>
          </w:p>
        </w:tc>
        <w:tc>
          <w:tcPr>
            <w:tcW w:w="3399" w:type="dxa"/>
            <w:gridSpan w:val="3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КАУ «Алтайский государственный оркестр русских народных инструментов «Сибирь» им. Е.И. Борисова,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Акимцева Юлия Евгеньевна т. 56-76-35</w:t>
            </w:r>
          </w:p>
        </w:tc>
      </w:tr>
      <w:tr w:rsidR="003C5D1B">
        <w:trPr>
          <w:gridAfter w:val="1"/>
          <w:wAfter w:w="3763" w:type="dxa"/>
          <w:cantSplit/>
          <w:trHeight w:val="279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5-8</w:t>
            </w:r>
            <w:r>
              <w:rPr>
                <w:i/>
              </w:rPr>
              <w:t xml:space="preserve"> класс</w:t>
            </w:r>
          </w:p>
        </w:tc>
        <w:tc>
          <w:tcPr>
            <w:tcW w:w="9496" w:type="dxa"/>
            <w:shd w:val="clear" w:color="FABF8F" w:themeColor="accent6" w:themeTint="99" w:fill="FABF8F" w:themeFill="accent6" w:themeFillTint="99"/>
            <w:noWrap/>
            <w:vAlign w:val="center"/>
          </w:tcPr>
          <w:p w:rsidR="003C5D1B" w:rsidRDefault="003C5D1B"/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КАУ «Государственный молодёжный ансамбль песни и танца «Алтай» 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им. А.Ф. Березикова», 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Березикова Елена Валерьевна,  </w:t>
            </w:r>
            <w:r>
              <w:rPr>
                <w:color w:val="000000"/>
              </w:rPr>
              <w:t>т. 22-64-34</w:t>
            </w:r>
          </w:p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</w:pPr>
          </w:p>
        </w:tc>
        <w:tc>
          <w:tcPr>
            <w:tcW w:w="9496" w:type="dxa"/>
            <w:vMerge w:val="restart"/>
            <w:shd w:val="clear" w:color="FDE9D9" w:themeColor="accent6" w:themeTint="33" w:fill="FDE9D9" w:themeFill="accent6" w:themeFillTint="33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Музыкальный спектакль «Рахманинов»</w:t>
            </w:r>
          </w:p>
        </w:tc>
        <w:tc>
          <w:tcPr>
            <w:tcW w:w="3399" w:type="dxa"/>
            <w:gridSpan w:val="3"/>
            <w:vMerge/>
            <w:noWrap/>
            <w:vAlign w:val="center"/>
          </w:tcPr>
          <w:p w:rsidR="003C5D1B" w:rsidRDefault="003C5D1B"/>
        </w:tc>
      </w:tr>
      <w:tr w:rsidR="003C5D1B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</w:pP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 xml:space="preserve">КАУ «Государственная филармония Алтайского края», </w:t>
            </w:r>
          </w:p>
          <w:p w:rsidR="003C5D1B" w:rsidRDefault="004C4805">
            <w:pPr>
              <w:jc w:val="center"/>
            </w:pPr>
            <w:r>
              <w:t xml:space="preserve">Авилова Надежда Ивановна, 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t>т. 506-425</w:t>
            </w: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spacing w:line="276" w:lineRule="auto"/>
              <w:jc w:val="both"/>
            </w:pPr>
            <w:r>
              <w:rPr>
                <w:szCs w:val="22"/>
                <w:lang w:bidi="ru-RU"/>
              </w:rPr>
              <w:t>Хореографическая сказка «Аленький цветочек»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spacing w:line="276" w:lineRule="auto"/>
              <w:jc w:val="both"/>
            </w:pPr>
            <w:r>
              <w:rPr>
                <w:szCs w:val="22"/>
                <w:lang w:bidi="ru-RU"/>
              </w:rPr>
              <w:t>Абонемент «Филармония. Поколение NEXT». Программа «Открываем таланты»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</w:pPr>
          </w:p>
        </w:tc>
        <w:tc>
          <w:tcPr>
            <w:tcW w:w="9496" w:type="dxa"/>
            <w:vMerge w:val="restart"/>
            <w:shd w:val="clear" w:color="FFFFFF" w:fill="FDE9D9"/>
            <w:noWrap/>
            <w:vAlign w:val="center"/>
          </w:tcPr>
          <w:p w:rsidR="003C5D1B" w:rsidRDefault="004C4805">
            <w:pPr>
              <w:spacing w:line="276" w:lineRule="auto"/>
              <w:jc w:val="both"/>
            </w:pPr>
            <w:r>
              <w:rPr>
                <w:szCs w:val="22"/>
                <w:lang w:bidi="ru-RU"/>
              </w:rPr>
              <w:t>Абонемент «Филармония. Поколение NEXT».Программа «Учитель – ученик»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  <w:trHeight w:val="366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spacing w:line="276" w:lineRule="auto"/>
              <w:jc w:val="both"/>
            </w:pPr>
            <w:r>
              <w:rPr>
                <w:szCs w:val="22"/>
                <w:lang w:bidi="ru-RU"/>
              </w:rPr>
              <w:t>Абонемент «Филармония. Поколение NEXT».Программа «ОРКЕСТР плюс»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trHeight w:val="366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9-11класс</w:t>
            </w:r>
          </w:p>
          <w:p w:rsidR="003C5D1B" w:rsidRDefault="003C5D1B"/>
        </w:tc>
        <w:tc>
          <w:tcPr>
            <w:tcW w:w="9496" w:type="dxa"/>
            <w:vMerge w:val="restart"/>
            <w:shd w:val="clear" w:color="FABF8F" w:themeColor="accent6" w:themeTint="99" w:fill="FABF8F" w:themeFill="accent6" w:themeFillTint="99"/>
            <w:noWrap/>
            <w:vAlign w:val="center"/>
          </w:tcPr>
          <w:p w:rsidR="003C5D1B" w:rsidRDefault="003C5D1B">
            <w:p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6" w:type="dxa"/>
            <w:vMerge w:val="restart"/>
            <w:shd w:val="clear" w:color="FFFFFF" w:fill="FDE9D9"/>
            <w:noWrap/>
            <w:vAlign w:val="center"/>
          </w:tcPr>
          <w:p w:rsidR="003C5D1B" w:rsidRDefault="004C4805">
            <w:pPr>
              <w:shd w:val="nil"/>
            </w:pPr>
            <w:r>
              <w:rPr>
                <w:szCs w:val="22"/>
                <w:lang w:bidi="ru-RU"/>
              </w:rPr>
              <w:t>«Уроки музыки с оркестром»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trHeight w:val="36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6" w:type="dxa"/>
            <w:vMerge w:val="restart"/>
            <w:shd w:val="clear" w:color="FFFFFF" w:fill="FDE9D9"/>
            <w:noWrap/>
            <w:vAlign w:val="center"/>
          </w:tcPr>
          <w:p w:rsidR="003C5D1B" w:rsidRDefault="004C4805">
            <w:pPr>
              <w:jc w:val="both"/>
            </w:pPr>
            <w:r>
              <w:t>Интерактивная выставка «Музыка идущая от сердца»: к 150 лет со дня рождения                  С. В. Рахманинова</w:t>
            </w:r>
          </w:p>
          <w:p w:rsidR="003C5D1B" w:rsidRDefault="003C5D1B">
            <w:pPr>
              <w:spacing w:after="160" w:line="276" w:lineRule="auto"/>
              <w:rPr>
                <w:szCs w:val="22"/>
                <w:shd w:val="clear" w:color="92D050" w:fill="92D050"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 xml:space="preserve">КГБУ </w:t>
            </w:r>
            <w:r>
              <w:rPr>
                <w:color w:val="000000"/>
                <w:szCs w:val="20"/>
              </w:rPr>
              <w:t>«Алтайская краевая универсальная научная библиотека им.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В.Я. Шишкова»,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Style w:val="af9"/>
                <w:rFonts w:eastAsia="Calibri"/>
                <w:i w:val="0"/>
              </w:rPr>
              <w:t xml:space="preserve">Федотова Галина Валентиновна, </w:t>
            </w:r>
          </w:p>
          <w:p w:rsidR="003C5D1B" w:rsidRDefault="004C4805">
            <w:pPr>
              <w:jc w:val="center"/>
            </w:pPr>
            <w:r>
              <w:rPr>
                <w:rStyle w:val="af9"/>
                <w:rFonts w:eastAsia="Calibri"/>
                <w:i w:val="0"/>
              </w:rPr>
              <w:t>т. 506-621</w:t>
            </w:r>
          </w:p>
        </w:tc>
      </w:tr>
      <w:tr w:rsidR="003C5D1B">
        <w:trPr>
          <w:gridAfter w:val="1"/>
          <w:wAfter w:w="3763" w:type="dxa"/>
          <w:trHeight w:val="322"/>
        </w:trPr>
        <w:tc>
          <w:tcPr>
            <w:tcW w:w="14704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3C5D1B" w:rsidRDefault="004C4805">
            <w:pPr>
              <w:jc w:val="center"/>
              <w:rPr>
                <w:i/>
                <w:sz w:val="28"/>
              </w:rPr>
            </w:pPr>
            <w:r>
              <w:rPr>
                <w:rFonts w:eastAsia="Calibri"/>
                <w:b/>
                <w:i/>
                <w:sz w:val="28"/>
              </w:rPr>
              <w:t>Культурный клуб</w:t>
            </w: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9-11 класс</w:t>
            </w: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КГБУ «Государственный музей истории литературы, искусства и культуры Алтая»,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Никитина Лариса Петровна,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т. 504-243</w:t>
            </w: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  <w:szCs w:val="20"/>
              </w:rPr>
              <w:t>Интерактивная программа о колокольном звоне «Как звучит счастье»</w:t>
            </w:r>
          </w:p>
          <w:p w:rsidR="003C5D1B" w:rsidRDefault="003C5D1B">
            <w:pPr>
              <w:jc w:val="both"/>
              <w:rPr>
                <w:rFonts w:eastAsia="Calibri"/>
              </w:rPr>
            </w:pP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</w:trPr>
        <w:tc>
          <w:tcPr>
            <w:tcW w:w="1809" w:type="dxa"/>
            <w:shd w:val="clear" w:color="auto" w:fill="BFBFBF"/>
            <w:noWrap/>
            <w:vAlign w:val="center"/>
          </w:tcPr>
          <w:p w:rsidR="003C5D1B" w:rsidRDefault="003C5D1B">
            <w:pPr>
              <w:jc w:val="center"/>
              <w:rPr>
                <w:b/>
                <w:i/>
                <w:sz w:val="32"/>
                <w:szCs w:val="32"/>
              </w:rPr>
            </w:pPr>
            <w:r w:rsidRPr="003C5D1B">
              <w:rPr>
                <w:rFonts w:eastAsia="Calibri"/>
                <w:b/>
                <w:sz w:val="22"/>
                <w:szCs w:val="22"/>
              </w:rPr>
              <w:pict>
                <v:shape id="_x0000_s1033" type="#_x0000_t75" style="position:absolute;left:0;text-align:left;margin-left:0;margin-top:0;width:50pt;height:50pt;z-index:251657728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5169D3" w:rsidRPr="003C5D1B">
              <w:rPr>
                <w:rFonts w:eastAsia="Calibri"/>
                <w:b/>
                <w:sz w:val="22"/>
                <w:szCs w:val="22"/>
              </w:rPr>
              <w:pict>
                <v:shape id="_x0000_i1028" type="#_x0000_t75" style="width:28.5pt;height:39pt;mso-wrap-distance-left:0;mso-wrap-distance-top:0;mso-wrap-distance-right:0;mso-wrap-distance-bottom:0">
                  <v:imagedata r:id="rId11" o:title=""/>
                  <v:path textboxrect="0,0,0,0"/>
                </v:shape>
              </w:pict>
            </w:r>
          </w:p>
        </w:tc>
        <w:tc>
          <w:tcPr>
            <w:tcW w:w="12895" w:type="dxa"/>
            <w:gridSpan w:val="4"/>
            <w:shd w:val="clear" w:color="auto" w:fill="BFBFBF"/>
            <w:noWrap/>
            <w:vAlign w:val="center"/>
          </w:tcPr>
          <w:p w:rsidR="003C5D1B" w:rsidRDefault="003C5D1B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3C5D1B" w:rsidRDefault="004C480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НАРОДНАЯ КУЛЬТУРА</w:t>
            </w:r>
          </w:p>
        </w:tc>
      </w:tr>
      <w:tr w:rsidR="003C5D1B">
        <w:trPr>
          <w:gridAfter w:val="1"/>
          <w:wAfter w:w="3763" w:type="dxa"/>
        </w:trPr>
        <w:tc>
          <w:tcPr>
            <w:tcW w:w="14704" w:type="dxa"/>
            <w:gridSpan w:val="5"/>
            <w:noWrap/>
          </w:tcPr>
          <w:p w:rsidR="003C5D1B" w:rsidRDefault="004C48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Культпоход</w:t>
            </w:r>
          </w:p>
        </w:tc>
      </w:tr>
      <w:tr w:rsidR="003C5D1B">
        <w:trPr>
          <w:gridAfter w:val="1"/>
          <w:wAfter w:w="3763" w:type="dxa"/>
          <w:cantSplit/>
          <w:trHeight w:val="201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 xml:space="preserve">Возрастная </w:t>
            </w:r>
            <w:r>
              <w:rPr>
                <w:i/>
              </w:rPr>
              <w:lastRenderedPageBreak/>
              <w:t>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1-8 класс</w:t>
            </w: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pStyle w:val="af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КГБУ «Алтайский </w:t>
            </w:r>
            <w:r>
              <w:rPr>
                <w:rFonts w:eastAsia="Calibri"/>
              </w:rPr>
              <w:lastRenderedPageBreak/>
              <w:t>государственный краеведческий музей»,</w:t>
            </w:r>
          </w:p>
          <w:p w:rsidR="003C5D1B" w:rsidRDefault="004C4805">
            <w:pPr>
              <w:widowControl w:val="0"/>
              <w:jc w:val="center"/>
              <w:rPr>
                <w:rStyle w:val="af9"/>
                <w:rFonts w:eastAsia="Calibri"/>
                <w:i w:val="0"/>
              </w:rPr>
            </w:pPr>
            <w:r>
              <w:rPr>
                <w:rStyle w:val="af9"/>
                <w:rFonts w:eastAsia="Calibri"/>
                <w:i w:val="0"/>
              </w:rPr>
              <w:t>Шабалина Ирина Ивановна,</w:t>
            </w:r>
          </w:p>
          <w:p w:rsidR="003C5D1B" w:rsidRDefault="004C4805">
            <w:pPr>
              <w:widowControl w:val="0"/>
              <w:jc w:val="center"/>
              <w:rPr>
                <w:rFonts w:eastAsia="Calibri"/>
                <w:iCs/>
              </w:rPr>
            </w:pPr>
            <w:r>
              <w:rPr>
                <w:rStyle w:val="af9"/>
                <w:rFonts w:eastAsia="Calibri"/>
                <w:i w:val="0"/>
              </w:rPr>
              <w:t>т. 205-144</w:t>
            </w:r>
          </w:p>
        </w:tc>
      </w:tr>
      <w:tr w:rsidR="003C5D1B">
        <w:trPr>
          <w:gridAfter w:val="1"/>
          <w:wAfter w:w="3763" w:type="dxa"/>
          <w:cantSplit/>
          <w:trHeight w:val="1325"/>
        </w:trPr>
        <w:tc>
          <w:tcPr>
            <w:tcW w:w="1809" w:type="dxa"/>
            <w:vMerge/>
            <w:noWrap/>
            <w:vAlign w:val="center"/>
          </w:tcPr>
          <w:p w:rsidR="003C5D1B" w:rsidRDefault="003C5D1B"/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«Святки-Колядки» Интерактивная программа из цикла «Народный календарь»</w:t>
            </w:r>
          </w:p>
          <w:p w:rsidR="003C5D1B" w:rsidRDefault="003C5D1B">
            <w:pPr>
              <w:rPr>
                <w:rStyle w:val="af9"/>
                <w:i w:val="0"/>
              </w:rPr>
            </w:pPr>
          </w:p>
          <w:p w:rsidR="003C5D1B" w:rsidRDefault="003C5D1B">
            <w:pPr>
              <w:tabs>
                <w:tab w:val="left" w:pos="6540"/>
              </w:tabs>
              <w:rPr>
                <w:rStyle w:val="af9"/>
                <w:i w:val="0"/>
              </w:rPr>
            </w:pP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pStyle w:val="af6"/>
              <w:widowControl/>
              <w:jc w:val="center"/>
              <w:rPr>
                <w:rFonts w:ascii="Times New Roman" w:eastAsia="Calibri" w:hAnsi="Times New Roman"/>
                <w:lang w:val="ru-RU" w:eastAsia="en-US" w:bidi="ar-SA"/>
              </w:rPr>
            </w:pPr>
          </w:p>
        </w:tc>
      </w:tr>
      <w:tr w:rsidR="003C5D1B">
        <w:trPr>
          <w:gridAfter w:val="1"/>
          <w:wAfter w:w="3763" w:type="dxa"/>
          <w:cantSplit/>
          <w:trHeight w:val="303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rPr>
                <w:rStyle w:val="af9"/>
              </w:rPr>
            </w:pP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rPr>
                <w:rStyle w:val="af9"/>
              </w:rPr>
            </w:pPr>
          </w:p>
        </w:tc>
        <w:tc>
          <w:tcPr>
            <w:tcW w:w="3399" w:type="dxa"/>
            <w:gridSpan w:val="3"/>
            <w:vMerge w:val="restart"/>
            <w:noWrap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КГБУ «Государственный музей истории литературы, искусства и культуры Алтая»,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Никитина Лариса Петровна,</w:t>
            </w:r>
          </w:p>
          <w:p w:rsidR="003C5D1B" w:rsidRDefault="004C4805">
            <w:pPr>
              <w:pStyle w:val="af6"/>
              <w:jc w:val="center"/>
              <w:rPr>
                <w:rFonts w:ascii="Times New Roman" w:eastAsia="Calibri" w:hAnsi="Times New Roman"/>
              </w:rPr>
            </w:pPr>
            <w:r>
              <w:rPr>
                <w:rFonts w:eastAsia="Calibri"/>
              </w:rPr>
              <w:t>т. 504-243</w:t>
            </w:r>
          </w:p>
        </w:tc>
      </w:tr>
      <w:tr w:rsidR="003C5D1B">
        <w:trPr>
          <w:gridAfter w:val="1"/>
          <w:wAfter w:w="3763" w:type="dxa"/>
          <w:cantSplit/>
          <w:trHeight w:val="303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r>
              <w:t>Просветительная программа «Русское чудо – матрешка»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pStyle w:val="af6"/>
              <w:widowControl/>
              <w:jc w:val="center"/>
              <w:rPr>
                <w:rFonts w:ascii="Times New Roman" w:eastAsia="Calibri" w:hAnsi="Times New Roman"/>
                <w:lang w:val="ru-RU" w:eastAsia="en-US" w:bidi="ar-SA"/>
              </w:rPr>
            </w:pPr>
          </w:p>
        </w:tc>
      </w:tr>
      <w:tr w:rsidR="003C5D1B">
        <w:trPr>
          <w:gridAfter w:val="1"/>
          <w:wAfter w:w="3763" w:type="dxa"/>
          <w:cantSplit/>
          <w:trHeight w:val="303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1-11 класс</w:t>
            </w: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pStyle w:val="af6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3"/>
            <w:vMerge w:val="restart"/>
            <w:noWrap/>
          </w:tcPr>
          <w:p w:rsidR="003C5D1B" w:rsidRPr="005169D3" w:rsidRDefault="004C4805">
            <w:pPr>
              <w:pStyle w:val="af6"/>
              <w:widowControl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 w:eastAsia="en-US" w:bidi="ar-SA"/>
              </w:rPr>
              <w:t>КАУ «Алтайский государственный Дом народного творчества»,</w:t>
            </w:r>
            <w:r>
              <w:rPr>
                <w:rFonts w:ascii="Times New Roman" w:eastAsia="Calibri" w:hAnsi="Times New Roman"/>
                <w:lang w:val="ru-RU"/>
              </w:rPr>
              <w:t>ул. Ползунова, 41</w:t>
            </w:r>
            <w:r w:rsidRPr="005169D3">
              <w:rPr>
                <w:rFonts w:ascii="Times New Roman" w:eastAsia="Calibri" w:hAnsi="Times New Roman"/>
                <w:lang w:val="ru-RU"/>
              </w:rPr>
              <w:t xml:space="preserve">, </w:t>
            </w:r>
          </w:p>
          <w:p w:rsidR="003C5D1B" w:rsidRPr="005169D3" w:rsidRDefault="004C4805">
            <w:pPr>
              <w:pStyle w:val="af6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 w:eastAsia="en-US" w:bidi="ar-SA"/>
              </w:rPr>
              <w:t>Белякова Наталья Михайловна,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т. 626-423</w:t>
            </w:r>
          </w:p>
        </w:tc>
      </w:tr>
      <w:tr w:rsidR="003C5D1B">
        <w:trPr>
          <w:gridAfter w:val="1"/>
          <w:wAfter w:w="3763" w:type="dxa"/>
          <w:cantSplit/>
          <w:trHeight w:val="1116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widowControl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Краевая выставка вышивки «Время вышивать!»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pStyle w:val="af6"/>
              <w:widowControl/>
              <w:jc w:val="center"/>
              <w:rPr>
                <w:rFonts w:ascii="Times New Roman" w:eastAsia="Calibri" w:hAnsi="Times New Roman"/>
                <w:lang w:val="ru-RU" w:eastAsia="en-US" w:bidi="ar-SA"/>
              </w:rPr>
            </w:pPr>
          </w:p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DE9D9" w:themeColor="accent6" w:themeTint="33" w:fill="FDE9D9" w:themeFill="accent6" w:themeFillTint="33"/>
            <w:noWrap/>
            <w:vAlign w:val="center"/>
          </w:tcPr>
          <w:p w:rsidR="003C5D1B" w:rsidRDefault="004C4805">
            <w:pPr>
              <w:widowControl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Выставки мастеров декоративно-прикладного искусства «Мастерская наставника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cantSplit/>
          <w:trHeight w:val="280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ABF8F"/>
            <w:noWrap/>
          </w:tcPr>
          <w:p w:rsidR="003C5D1B" w:rsidRDefault="003C5D1B">
            <w:pPr>
              <w:widowControl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399" w:type="dxa"/>
            <w:gridSpan w:val="3"/>
            <w:vMerge w:val="restart"/>
            <w:noWrap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КГБУ «Алтайский государственный мемориальный музей 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Г.С. Титова», 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Борискова Наталья Михайловна, 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т. 8-385-31-23-600</w:t>
            </w:r>
          </w:p>
        </w:tc>
      </w:tr>
      <w:tr w:rsidR="003C5D1B">
        <w:trPr>
          <w:gridAfter w:val="1"/>
          <w:wAfter w:w="3763" w:type="dxa"/>
          <w:cantSplit/>
          <w:trHeight w:val="797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Экскурсия по мемориальной – бытовой экспозиции «Дом семьи Титовых»</w:t>
            </w:r>
          </w:p>
          <w:p w:rsidR="003C5D1B" w:rsidRDefault="003C5D1B">
            <w:pPr>
              <w:jc w:val="both"/>
              <w:rPr>
                <w:rFonts w:eastAsia="Calibri"/>
              </w:rPr>
            </w:pP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1-4 класс</w:t>
            </w:r>
          </w:p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>КГБУ «Государственный художественный музей Алтайского края»</w:t>
            </w:r>
          </w:p>
          <w:p w:rsidR="003C5D1B" w:rsidRDefault="004C4805">
            <w:pPr>
              <w:jc w:val="center"/>
            </w:pPr>
            <w:r>
              <w:t>Боровцова Татьяна Александровна,</w:t>
            </w:r>
          </w:p>
          <w:p w:rsidR="003C5D1B" w:rsidRDefault="004C4805">
            <w:pPr>
              <w:jc w:val="center"/>
            </w:pPr>
            <w:r>
              <w:t>т. 502-228</w:t>
            </w: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 xml:space="preserve">«Сделано в России». Культурно-просветительская программа  о народных художественных промыслах России: Гжель, Хохлома, дымковская игрушка, богородская игрушка, семеновская матрешка и др. 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both"/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«Из бабушкиной корзинки». Культурно- просветительская программа о традиционной игрушке старожилов Алтая с мастер-классом по изготовлению тряпичной игрушки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both"/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5-8 класс</w:t>
            </w:r>
          </w:p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</w:pP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cantSplit/>
          <w:trHeight w:val="803"/>
        </w:trPr>
        <w:tc>
          <w:tcPr>
            <w:tcW w:w="1809" w:type="dxa"/>
            <w:vMerge/>
            <w:noWrap/>
            <w:vAlign w:val="center"/>
          </w:tcPr>
          <w:p w:rsidR="003C5D1B" w:rsidRDefault="003C5D1B"/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«Ты игра наша веселая». Интерактивная игровая программа о подвижных играх крестьянских детей.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3" w:type="dxa"/>
          <w:cantSplit/>
          <w:trHeight w:val="509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«По одежке встречают». Интерактивная экскурсия о традиционной одежде старожилов Алтая.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both"/>
            </w:pPr>
          </w:p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5-11 класс</w:t>
            </w:r>
          </w:p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ABF8F" w:themeColor="accent6" w:themeTint="99" w:fill="FABF8F" w:themeFill="accent6" w:themeFillTint="99"/>
            <w:noWrap/>
            <w:vAlign w:val="center"/>
          </w:tcPr>
          <w:p w:rsidR="003C5D1B" w:rsidRDefault="003C5D1B">
            <w:pPr>
              <w:jc w:val="both"/>
              <w:rPr>
                <w:rFonts w:eastAsia="Calibri"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КАУ «Государственный молодёжный ансамбль песни и танца «Алтай» 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им. А.Ф. Березикова», 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Березикова Елена Валерьевна,  </w:t>
            </w:r>
            <w:r>
              <w:rPr>
                <w:color w:val="000000"/>
              </w:rPr>
              <w:t>г. 22-64-34</w:t>
            </w:r>
          </w:p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6" w:type="dxa"/>
            <w:vMerge w:val="restart"/>
            <w:shd w:val="clear" w:color="FFFFFF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Концертная программа в рамках реализации программы Эстетического воспитания детей                        и молодёжи в Алтайском крае</w:t>
            </w:r>
          </w:p>
          <w:p w:rsidR="003C5D1B" w:rsidRDefault="003C5D1B">
            <w:pPr>
              <w:jc w:val="both"/>
            </w:pP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9-11 класс</w:t>
            </w:r>
          </w:p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  <w:rPr>
                <w:rFonts w:eastAsia="Calibri"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>КГБУ «Государственный художественный музей Алтайского края»</w:t>
            </w:r>
          </w:p>
          <w:p w:rsidR="003C5D1B" w:rsidRDefault="004C4805">
            <w:pPr>
              <w:jc w:val="center"/>
            </w:pPr>
            <w:r>
              <w:t>Боровцова Т</w:t>
            </w:r>
            <w:r>
              <w:t>атьяна Александровна, т. 502-228</w:t>
            </w: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t>Культурно-просветительские программы</w:t>
            </w:r>
            <w:r>
              <w:rPr>
                <w:szCs w:val="20"/>
              </w:rPr>
              <w:t>«От Рождества до Крещения»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ABF8F" w:themeColor="accent6" w:themeTint="99" w:fill="FABF8F" w:themeFill="accent6" w:themeFillTint="99"/>
            <w:noWrap/>
            <w:vAlign w:val="center"/>
          </w:tcPr>
          <w:p w:rsidR="003C5D1B" w:rsidRDefault="003C5D1B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КАУ «Государственный молодёжный ансамбль песни и танца «Алтай» 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им. А.Ф. Березикова», 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Березикова Елена Валерьевна,  </w:t>
            </w:r>
            <w:r>
              <w:rPr>
                <w:color w:val="000000"/>
              </w:rPr>
              <w:t>г. 22-64-34</w:t>
            </w:r>
          </w:p>
        </w:tc>
      </w:tr>
      <w:tr w:rsidR="003C5D1B">
        <w:trPr>
          <w:gridAfter w:val="1"/>
          <w:wAfter w:w="3763" w:type="dxa"/>
          <w:trHeight w:val="276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vMerge w:val="restart"/>
            <w:shd w:val="clear" w:color="FFFFFF" w:fill="FDE9D9"/>
            <w:noWrap/>
          </w:tcPr>
          <w:p w:rsidR="003C5D1B" w:rsidRDefault="004C4805">
            <w:pPr>
              <w:spacing w:beforeAutospacing="1" w:afterAutospacing="1"/>
              <w:rPr>
                <w:color w:val="000000"/>
              </w:rPr>
            </w:pPr>
            <w:r>
              <w:rPr>
                <w:rFonts w:eastAsia="Calibri"/>
              </w:rPr>
              <w:t>Концертная программа в рамках реализации программы Эстетического воспитания детей и молодёжи в Алтайском крае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</w:trPr>
        <w:tc>
          <w:tcPr>
            <w:tcW w:w="14704" w:type="dxa"/>
            <w:gridSpan w:val="5"/>
            <w:noWrap/>
          </w:tcPr>
          <w:p w:rsidR="003C5D1B" w:rsidRDefault="004C48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Культурный клуб</w:t>
            </w: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 xml:space="preserve">1-11 класс </w:t>
            </w: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contextualSpacing/>
              <w:jc w:val="center"/>
            </w:pPr>
            <w:r>
              <w:t>КГБУ «Всероссийский мемориальный музей-заповедник В.М. Шукшина»,</w:t>
            </w:r>
          </w:p>
          <w:p w:rsidR="003C5D1B" w:rsidRDefault="004C4805">
            <w:pPr>
              <w:contextualSpacing/>
              <w:jc w:val="center"/>
            </w:pPr>
            <w:r>
              <w:t>Лыкасова Елена Олеговна,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t>Т. 8-385-47-61-135</w:t>
            </w:r>
          </w:p>
        </w:tc>
      </w:tr>
      <w:tr w:rsidR="003C5D1B">
        <w:trPr>
          <w:gridAfter w:val="1"/>
          <w:wAfter w:w="3763" w:type="dxa"/>
          <w:cantSplit/>
          <w:trHeight w:val="571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contextualSpacing/>
              <w:jc w:val="both"/>
            </w:pPr>
            <w:r>
              <w:t>Мастер-класс по ткачеству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contextualSpacing/>
              <w:jc w:val="both"/>
            </w:pPr>
            <w:r>
              <w:t>Мастер-класс по изготовлению куклы-оберега «В гостях у куклы»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rPr>
                <w:rFonts w:eastAsia="Calibri"/>
              </w:rPr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 xml:space="preserve">Возрастная </w:t>
            </w:r>
            <w:r>
              <w:rPr>
                <w:i/>
              </w:rPr>
              <w:lastRenderedPageBreak/>
              <w:t>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1-8 класс</w:t>
            </w: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/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КГБУ </w:t>
            </w:r>
            <w:r>
              <w:rPr>
                <w:rFonts w:eastAsia="Calibri"/>
              </w:rPr>
              <w:lastRenderedPageBreak/>
              <w:t>«Государственный музей истории литературы, искусства и культуры Алтая»,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Никитина Лариса Петровна,</w:t>
            </w:r>
          </w:p>
          <w:p w:rsidR="003C5D1B" w:rsidRDefault="004C4805">
            <w:pPr>
              <w:jc w:val="center"/>
            </w:pPr>
            <w:r>
              <w:rPr>
                <w:rFonts w:eastAsia="Calibri"/>
              </w:rPr>
              <w:t>т. 504-243</w:t>
            </w: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pStyle w:val="a3"/>
              <w:tabs>
                <w:tab w:val="left" w:pos="315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«Как в старину на Руси праздник играли»: </w:t>
            </w:r>
          </w:p>
          <w:p w:rsidR="003C5D1B" w:rsidRDefault="004C4805">
            <w:pPr>
              <w:pStyle w:val="a3"/>
              <w:numPr>
                <w:ilvl w:val="0"/>
                <w:numId w:val="2"/>
              </w:numPr>
              <w:tabs>
                <w:tab w:val="left" w:pos="31"/>
                <w:tab w:val="left" w:pos="271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Просветительные программы «Рождество в музее», «История на все времена. Вертепный театр» (по выбору)</w:t>
            </w:r>
          </w:p>
          <w:p w:rsidR="003C5D1B" w:rsidRDefault="004C4805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по изготовлению русских обрядовых кукол из цикла «Куклы из прабабушкиного сундука» (по выбору)</w:t>
            </w:r>
          </w:p>
          <w:p w:rsidR="003C5D1B" w:rsidRDefault="004C4805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по бумаготворчеству «Сказочные превращения бумажного листа» (по выбору)</w:t>
            </w:r>
          </w:p>
          <w:p w:rsidR="003C5D1B" w:rsidRDefault="004C4805">
            <w:r>
              <w:t>Игровая программа с мини-выставкой самоваров и чаепитием «Рус</w:t>
            </w:r>
            <w:r>
              <w:t>ский самовар»</w:t>
            </w:r>
          </w:p>
          <w:p w:rsidR="003C5D1B" w:rsidRDefault="003C5D1B"/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1-4 класс</w:t>
            </w:r>
          </w:p>
        </w:tc>
        <w:tc>
          <w:tcPr>
            <w:tcW w:w="9496" w:type="dxa"/>
            <w:shd w:val="clear" w:color="FABF8F" w:themeColor="accent6" w:themeTint="99" w:fill="FABF8F" w:themeFill="accent6" w:themeFillTint="99"/>
            <w:noWrap/>
            <w:vAlign w:val="center"/>
          </w:tcPr>
          <w:p w:rsidR="003C5D1B" w:rsidRDefault="003C5D1B"/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 xml:space="preserve">КГБУ «Государственный художественный музей </w:t>
            </w:r>
          </w:p>
          <w:p w:rsidR="003C5D1B" w:rsidRDefault="004C4805">
            <w:pPr>
              <w:jc w:val="center"/>
            </w:pPr>
            <w:r>
              <w:t>Алтайского края»</w:t>
            </w:r>
          </w:p>
          <w:p w:rsidR="003C5D1B" w:rsidRDefault="004C4805">
            <w:pPr>
              <w:jc w:val="center"/>
            </w:pPr>
            <w:r>
              <w:t>Боровцова Татьяна Александровна,</w:t>
            </w:r>
          </w:p>
          <w:p w:rsidR="003C5D1B" w:rsidRDefault="004C4805">
            <w:pPr>
              <w:jc w:val="center"/>
            </w:pPr>
            <w:r>
              <w:t>т. 502-228</w:t>
            </w:r>
          </w:p>
        </w:tc>
      </w:tr>
      <w:tr w:rsidR="003C5D1B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r>
              <w:t>«Золотые ворота». Интерактивная  программа о фольклорных традициях старожилов Алтая</w:t>
            </w:r>
          </w:p>
        </w:tc>
        <w:tc>
          <w:tcPr>
            <w:tcW w:w="3399" w:type="dxa"/>
            <w:gridSpan w:val="3"/>
            <w:vMerge/>
            <w:noWrap/>
            <w:vAlign w:val="center"/>
          </w:tcPr>
          <w:p w:rsidR="003C5D1B" w:rsidRDefault="003C5D1B"/>
        </w:tc>
      </w:tr>
      <w:tr w:rsidR="003C5D1B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5-8 класс</w:t>
            </w: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/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cantSplit/>
          <w:trHeight w:val="752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r>
              <w:t>«Праздники народного календаря». Фольклорные программы.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cantSplit/>
          <w:trHeight w:val="276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9-11 класс</w:t>
            </w: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/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Культурно-просветительские программы «Носим русское» о традиционном русском костюме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3" w:type="dxa"/>
          <w:trHeight w:val="345"/>
        </w:trPr>
        <w:tc>
          <w:tcPr>
            <w:tcW w:w="14704" w:type="dxa"/>
            <w:gridSpan w:val="5"/>
            <w:tcBorders>
              <w:bottom w:val="single" w:sz="4" w:space="0" w:color="000000"/>
            </w:tcBorders>
            <w:noWrap/>
          </w:tcPr>
          <w:p w:rsidR="003C5D1B" w:rsidRDefault="004C4805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Цифровая культура</w:t>
            </w:r>
          </w:p>
        </w:tc>
      </w:tr>
      <w:tr w:rsidR="003C5D1B">
        <w:trPr>
          <w:gridAfter w:val="1"/>
          <w:wAfter w:w="3763" w:type="dxa"/>
          <w:cantSplit/>
          <w:trHeight w:val="255"/>
        </w:trPr>
        <w:tc>
          <w:tcPr>
            <w:tcW w:w="1809" w:type="dxa"/>
            <w:vMerge w:val="restart"/>
            <w:tcBorders>
              <w:bottom w:val="single" w:sz="4" w:space="0" w:color="000000"/>
            </w:tcBorders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1-4 класс</w:t>
            </w: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ABF8F"/>
            <w:noWrap/>
            <w:vAlign w:val="center"/>
          </w:tcPr>
          <w:p w:rsidR="003C5D1B" w:rsidRDefault="003C5D1B">
            <w:pPr>
              <w:jc w:val="both"/>
            </w:pPr>
          </w:p>
        </w:tc>
        <w:tc>
          <w:tcPr>
            <w:tcW w:w="3399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>КГБУ «Государственный художественный музей</w:t>
            </w:r>
          </w:p>
          <w:p w:rsidR="003C5D1B" w:rsidRDefault="004C4805">
            <w:pPr>
              <w:jc w:val="center"/>
            </w:pPr>
            <w:r>
              <w:t>Алтайского края»,</w:t>
            </w:r>
          </w:p>
          <w:p w:rsidR="003C5D1B" w:rsidRDefault="004C4805">
            <w:pPr>
              <w:jc w:val="center"/>
            </w:pPr>
            <w:r>
              <w:t>Борунова Виктория Александровна,</w:t>
            </w:r>
          </w:p>
          <w:p w:rsidR="003C5D1B" w:rsidRDefault="004C4805">
            <w:pPr>
              <w:jc w:val="center"/>
            </w:pPr>
            <w:r>
              <w:t>т. 502-224</w:t>
            </w:r>
          </w:p>
        </w:tc>
      </w:tr>
      <w:tr w:rsidR="003C5D1B">
        <w:trPr>
          <w:gridAfter w:val="1"/>
          <w:wAfter w:w="3763" w:type="dxa"/>
          <w:cantSplit/>
          <w:trHeight w:val="838"/>
        </w:trPr>
        <w:tc>
          <w:tcPr>
            <w:tcW w:w="1809" w:type="dxa"/>
            <w:vMerge/>
            <w:tcBorders>
              <w:bottom w:val="single" w:sz="4" w:space="0" w:color="000000"/>
            </w:tcBorders>
            <w:noWrap/>
            <w:vAlign w:val="center"/>
          </w:tcPr>
          <w:p w:rsidR="003C5D1B" w:rsidRDefault="003C5D1B"/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«Семеновская матрешка». Виртуальная прогулка по музею: https://www.youtube.com/watch?v=PCAOmMnSg2U&amp;list=PLAUyraEk00e51uK8U_tIH2mqGNQrYUM1S</w:t>
            </w:r>
            <w:r>
              <w:t>&amp;index=7</w:t>
            </w:r>
          </w:p>
        </w:tc>
        <w:tc>
          <w:tcPr>
            <w:tcW w:w="3399" w:type="dxa"/>
            <w:gridSpan w:val="3"/>
            <w:vMerge/>
            <w:noWrap/>
            <w:vAlign w:val="center"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3" w:type="dxa"/>
          <w:cantSplit/>
          <w:trHeight w:val="838"/>
        </w:trPr>
        <w:tc>
          <w:tcPr>
            <w:tcW w:w="1809" w:type="dxa"/>
            <w:vMerge w:val="restart"/>
            <w:noWrap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5-8 класс</w:t>
            </w: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  <w:noWrap/>
          </w:tcPr>
          <w:p w:rsidR="003C5D1B" w:rsidRDefault="004C4805">
            <w:pPr>
              <w:jc w:val="both"/>
            </w:pPr>
            <w:r>
              <w:t>«Дымковская игрушка». Виртуальная прогулка по музею: https://www.youtube.com/watch?v=xJZSL25wFgA&amp;list=PLAUyraEk00e51uK8U_tIH2mqGNQrYUM1S&amp;index=4.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3" w:type="dxa"/>
          <w:cantSplit/>
          <w:trHeight w:val="838"/>
        </w:trPr>
        <w:tc>
          <w:tcPr>
            <w:tcW w:w="1809" w:type="dxa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9-11 класс</w:t>
            </w: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  <w:noWrap/>
          </w:tcPr>
          <w:p w:rsidR="003C5D1B" w:rsidRDefault="004C4805">
            <w:r>
              <w:t>«Золотая Хохлома».  Виртуальная прогулка по музею: https://www.youtube.com/watch?v=S4bkE05d6_Y&amp;list=PLAUyraEk00e51uK8U_tIH2mqGNQrYUM1S&amp;index=3.</w:t>
            </w:r>
          </w:p>
        </w:tc>
        <w:tc>
          <w:tcPr>
            <w:tcW w:w="3399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1" w:type="dxa"/>
        </w:trPr>
        <w:tc>
          <w:tcPr>
            <w:tcW w:w="1809" w:type="dxa"/>
            <w:shd w:val="clear" w:color="auto" w:fill="BFBFBF"/>
            <w:noWrap/>
          </w:tcPr>
          <w:p w:rsidR="003C5D1B" w:rsidRDefault="003C5D1B">
            <w:pPr>
              <w:jc w:val="center"/>
              <w:rPr>
                <w:b/>
                <w:i/>
                <w:sz w:val="32"/>
                <w:szCs w:val="32"/>
              </w:rPr>
            </w:pPr>
            <w:r w:rsidRPr="003C5D1B">
              <w:rPr>
                <w:rFonts w:eastAsia="Calibri"/>
                <w:sz w:val="22"/>
                <w:szCs w:val="22"/>
              </w:rPr>
              <w:pict>
                <v:shape id="_x0000_s1031" type="#_x0000_t75" style="position:absolute;left:0;text-align:left;margin-left:0;margin-top:0;width:50pt;height:50pt;z-index:251658752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5169D3" w:rsidRPr="003C5D1B">
              <w:rPr>
                <w:rFonts w:eastAsia="Calibri"/>
                <w:sz w:val="22"/>
                <w:szCs w:val="22"/>
              </w:rPr>
              <w:pict>
                <v:shape id="_x0000_i1029" type="#_x0000_t75" style="width:43.5pt;height:42.75pt;mso-wrap-distance-left:0;mso-wrap-distance-top:0;mso-wrap-distance-right:0;mso-wrap-distance-bottom:0">
                  <v:imagedata r:id="rId12" o:title=""/>
                  <v:path textboxrect="0,0,0,0"/>
                </v:shape>
              </w:pict>
            </w:r>
          </w:p>
        </w:tc>
        <w:tc>
          <w:tcPr>
            <w:tcW w:w="12897" w:type="dxa"/>
            <w:gridSpan w:val="4"/>
            <w:shd w:val="clear" w:color="auto" w:fill="BFBFBF"/>
            <w:noWrap/>
          </w:tcPr>
          <w:p w:rsidR="003C5D1B" w:rsidRDefault="003C5D1B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3C5D1B" w:rsidRDefault="004C480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ИЗОБРАЗИТЕЛЬНОЕ ИСКУССТВО</w:t>
            </w:r>
          </w:p>
        </w:tc>
      </w:tr>
      <w:tr w:rsidR="003C5D1B">
        <w:trPr>
          <w:gridAfter w:val="1"/>
          <w:wAfter w:w="3761" w:type="dxa"/>
        </w:trPr>
        <w:tc>
          <w:tcPr>
            <w:tcW w:w="14706" w:type="dxa"/>
            <w:gridSpan w:val="5"/>
            <w:noWrap/>
          </w:tcPr>
          <w:p w:rsidR="003C5D1B" w:rsidRDefault="004C48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Культпоход</w:t>
            </w: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1-4 класс</w:t>
            </w: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t>Экскурсия для детей «Волшебные краски художника Николая Рериха»</w:t>
            </w:r>
          </w:p>
        </w:tc>
        <w:tc>
          <w:tcPr>
            <w:tcW w:w="3401" w:type="dxa"/>
            <w:gridSpan w:val="3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КГБУ «Государственный музей истории литературы, искусства и культуры Алтая»,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Никитина Лариса Петровна,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т. 504-243</w:t>
            </w:r>
          </w:p>
        </w:tc>
      </w:tr>
      <w:tr w:rsidR="003C5D1B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  <w:rPr>
                <w:rFonts w:eastAsia="Calibri"/>
              </w:rPr>
            </w:pPr>
          </w:p>
        </w:tc>
        <w:tc>
          <w:tcPr>
            <w:tcW w:w="3401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>КГБУ «Государственный художественный музей Алтайского края»,</w:t>
            </w:r>
          </w:p>
          <w:p w:rsidR="003C5D1B" w:rsidRDefault="004C4805">
            <w:pPr>
              <w:jc w:val="center"/>
            </w:pPr>
            <w:r>
              <w:t>Бондаренко Татьяна Владимировна,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t>т. 502-226</w:t>
            </w:r>
          </w:p>
        </w:tc>
      </w:tr>
      <w:tr w:rsidR="003C5D1B">
        <w:trPr>
          <w:gridAfter w:val="1"/>
          <w:wAfter w:w="3761" w:type="dxa"/>
          <w:cantSplit/>
          <w:trHeight w:val="741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«Здравствуй, музей!». Обзорная экскурсия</w:t>
            </w:r>
          </w:p>
        </w:tc>
        <w:tc>
          <w:tcPr>
            <w:tcW w:w="3401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«Если видишь на картине». Тематическая  экскурсия</w:t>
            </w:r>
          </w:p>
        </w:tc>
        <w:tc>
          <w:tcPr>
            <w:tcW w:w="3401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5-8 класс</w:t>
            </w:r>
          </w:p>
          <w:p w:rsidR="003C5D1B" w:rsidRDefault="003C5D1B"/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</w:pPr>
          </w:p>
        </w:tc>
        <w:tc>
          <w:tcPr>
            <w:tcW w:w="3401" w:type="dxa"/>
            <w:gridSpan w:val="3"/>
            <w:vMerge/>
            <w:noWrap/>
            <w:vAlign w:val="center"/>
          </w:tcPr>
          <w:p w:rsidR="003C5D1B" w:rsidRDefault="003C5D1B"/>
        </w:tc>
      </w:tr>
      <w:tr w:rsidR="003C5D1B">
        <w:trPr>
          <w:gridAfter w:val="1"/>
          <w:wAfter w:w="3761" w:type="dxa"/>
          <w:cantSplit/>
          <w:trHeight w:val="466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«Добро пожаловать в Художественный!». Обзорная экскурсия</w:t>
            </w:r>
          </w:p>
        </w:tc>
        <w:tc>
          <w:tcPr>
            <w:tcW w:w="3401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1" w:type="dxa"/>
          <w:cantSplit/>
          <w:trHeight w:val="707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«Рассказы о картинах». Тематическая экскурсия.</w:t>
            </w:r>
          </w:p>
        </w:tc>
        <w:tc>
          <w:tcPr>
            <w:tcW w:w="3401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1" w:type="dxa"/>
          <w:trHeight w:val="276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5-11 класс</w:t>
            </w:r>
          </w:p>
          <w:p w:rsidR="003C5D1B" w:rsidRDefault="003C5D1B"/>
        </w:tc>
        <w:tc>
          <w:tcPr>
            <w:tcW w:w="9496" w:type="dxa"/>
            <w:vMerge w:val="restart"/>
            <w:shd w:val="clear" w:color="FFFFFF" w:fill="FDE9D9"/>
            <w:noWrap/>
            <w:vAlign w:val="center"/>
          </w:tcPr>
          <w:p w:rsidR="003C5D1B" w:rsidRDefault="004C4805">
            <w:pPr>
              <w:jc w:val="both"/>
            </w:pPr>
            <w:r>
              <w:t>«Добро пожаловать в Художественный!». Обзорная экскурсия</w:t>
            </w:r>
          </w:p>
        </w:tc>
        <w:tc>
          <w:tcPr>
            <w:tcW w:w="3401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КГБУ «Государственный музей истории литературы, искусства и культуры Алтая»,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Никитина Лариса Петровна,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т. 504-243</w:t>
            </w:r>
          </w:p>
        </w:tc>
      </w:tr>
      <w:tr w:rsidR="003C5D1B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9-11 класс</w:t>
            </w: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pStyle w:val="a3"/>
              <w:tabs>
                <w:tab w:val="left" w:pos="0"/>
                <w:tab w:val="left" w:pos="25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vMerge w:val="restart"/>
            <w:noWrap/>
          </w:tcPr>
          <w:p w:rsidR="003C5D1B" w:rsidRDefault="004C4805">
            <w:pPr>
              <w:jc w:val="center"/>
            </w:pPr>
            <w:r>
              <w:t xml:space="preserve">КГБУ «Государственный художественный музей </w:t>
            </w:r>
          </w:p>
          <w:p w:rsidR="003C5D1B" w:rsidRDefault="004C4805">
            <w:pPr>
              <w:jc w:val="center"/>
            </w:pPr>
            <w:r>
              <w:t>Алтайского края»,</w:t>
            </w:r>
          </w:p>
          <w:p w:rsidR="003C5D1B" w:rsidRDefault="004C4805">
            <w:pPr>
              <w:jc w:val="center"/>
            </w:pPr>
            <w:r>
              <w:t>Бондаренко Татьяна Владимировна,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t>т. 502-226</w:t>
            </w: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spacing w:before="100" w:beforeAutospacing="1" w:after="100" w:afterAutospacing="1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«Мир музея». Обзорная экскурсия</w:t>
            </w:r>
          </w:p>
        </w:tc>
        <w:tc>
          <w:tcPr>
            <w:tcW w:w="3401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 xml:space="preserve">«Тайны музейных полотен». Тематическая экскурсия. </w:t>
            </w:r>
          </w:p>
        </w:tc>
        <w:tc>
          <w:tcPr>
            <w:tcW w:w="3401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1" w:type="dxa"/>
        </w:trPr>
        <w:tc>
          <w:tcPr>
            <w:tcW w:w="14706" w:type="dxa"/>
            <w:gridSpan w:val="5"/>
            <w:noWrap/>
          </w:tcPr>
          <w:p w:rsidR="003C5D1B" w:rsidRDefault="004C48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Культурный клуб</w:t>
            </w: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 xml:space="preserve">Возрастная </w:t>
            </w:r>
            <w:r>
              <w:rPr>
                <w:i/>
              </w:rPr>
              <w:lastRenderedPageBreak/>
              <w:t>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1-4 класс</w:t>
            </w: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  <w:rPr>
                <w:rFonts w:eastAsia="Calibri"/>
              </w:rPr>
            </w:pPr>
          </w:p>
        </w:tc>
        <w:tc>
          <w:tcPr>
            <w:tcW w:w="3401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КГБУ </w:t>
            </w:r>
            <w:r>
              <w:rPr>
                <w:rFonts w:eastAsia="Calibri"/>
              </w:rPr>
              <w:lastRenderedPageBreak/>
              <w:t>«Государственный музей истории литературы, искусства и культуры Алтая»,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Никитина Лариса Петровна,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т. 504-243</w:t>
            </w: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 xml:space="preserve">Тема «Искусство вокруг»: </w:t>
            </w:r>
          </w:p>
          <w:p w:rsidR="003C5D1B" w:rsidRDefault="004C4805">
            <w:pPr>
              <w:jc w:val="both"/>
            </w:pPr>
            <w:r>
              <w:t>Просмотр мини-выставки корнепластики</w:t>
            </w:r>
            <w:r>
              <w:t xml:space="preserve"> «Удивительные птицы» народного мастера Алтайского края С. Мозгового и его учеников, участие в интерактивных заданиях и творческой игре «Фантазии из природных материалов» </w:t>
            </w:r>
          </w:p>
        </w:tc>
        <w:tc>
          <w:tcPr>
            <w:tcW w:w="3401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</w:rPr>
            </w:pPr>
          </w:p>
        </w:tc>
      </w:tr>
      <w:tr w:rsidR="003C5D1B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  <w:rPr>
                <w:rFonts w:eastAsia="Calibri"/>
              </w:rPr>
            </w:pPr>
          </w:p>
        </w:tc>
        <w:tc>
          <w:tcPr>
            <w:tcW w:w="3401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 xml:space="preserve">КГБУ «Государственный художественный музей </w:t>
            </w:r>
          </w:p>
          <w:p w:rsidR="003C5D1B" w:rsidRDefault="004C4805">
            <w:pPr>
              <w:jc w:val="center"/>
            </w:pPr>
            <w:r>
              <w:t>Алтайского края»,</w:t>
            </w:r>
          </w:p>
          <w:p w:rsidR="003C5D1B" w:rsidRDefault="004C4805">
            <w:pPr>
              <w:jc w:val="center"/>
            </w:pPr>
            <w:r>
              <w:t>Бондаренко Татьяна Владимировна,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t>т. 502-226</w:t>
            </w: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«Сказочный художник». Мультимедийное занятие о жизни и творчестве художника-иллюстратора Ю.В. Васнецова</w:t>
            </w:r>
          </w:p>
        </w:tc>
        <w:tc>
          <w:tcPr>
            <w:tcW w:w="3401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«Собери картину». Мастер-класс по созданию картины в технике бумажной аппликация.</w:t>
            </w:r>
          </w:p>
        </w:tc>
        <w:tc>
          <w:tcPr>
            <w:tcW w:w="3401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5-8 класс</w:t>
            </w: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</w:pPr>
          </w:p>
        </w:tc>
        <w:tc>
          <w:tcPr>
            <w:tcW w:w="3401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КГБУ «Государственный музей истории литературы, искусства и культуры Алтая»,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Никитина Лариса Петровна,</w:t>
            </w:r>
          </w:p>
          <w:p w:rsidR="003C5D1B" w:rsidRDefault="004C4805">
            <w:pPr>
              <w:jc w:val="center"/>
            </w:pPr>
            <w:r>
              <w:rPr>
                <w:rFonts w:eastAsia="Calibri"/>
              </w:rPr>
              <w:t>т. 504-243</w:t>
            </w: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Экскурсия «Колывань камнерезная» с интерактивными заданиями (найти из образцов минералов те, что использованы в колыванских панно, представленных в экспозиции; листы-раскраски изображений этих панно)</w:t>
            </w:r>
          </w:p>
        </w:tc>
        <w:tc>
          <w:tcPr>
            <w:tcW w:w="3401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</w:rPr>
            </w:pPr>
          </w:p>
        </w:tc>
      </w:tr>
      <w:tr w:rsidR="003C5D1B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</w:pPr>
          </w:p>
        </w:tc>
        <w:tc>
          <w:tcPr>
            <w:tcW w:w="3401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 xml:space="preserve">КГБУ «Государственный художественный музей </w:t>
            </w:r>
          </w:p>
          <w:p w:rsidR="003C5D1B" w:rsidRDefault="004C4805">
            <w:pPr>
              <w:jc w:val="center"/>
            </w:pPr>
            <w:r>
              <w:t>Алтайского края»,</w:t>
            </w:r>
          </w:p>
          <w:p w:rsidR="003C5D1B" w:rsidRDefault="004C4805">
            <w:pPr>
              <w:jc w:val="center"/>
            </w:pPr>
            <w:r>
              <w:t>Бондаренко Татьяна Владимировна,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t>т. 502-226</w:t>
            </w: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«Художники моего края». Встреча с алтайскими художниками на персональных выставках.</w:t>
            </w:r>
          </w:p>
        </w:tc>
        <w:tc>
          <w:tcPr>
            <w:tcW w:w="3401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 xml:space="preserve">«Как смотреть икону». Мультимедийное занятие  о том, что такое икона, как она </w:t>
            </w:r>
            <w:r>
              <w:t>создавалась, какие бывают иконы</w:t>
            </w:r>
          </w:p>
        </w:tc>
        <w:tc>
          <w:tcPr>
            <w:tcW w:w="3401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9-11 класс</w:t>
            </w:r>
          </w:p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</w:pPr>
          </w:p>
        </w:tc>
        <w:tc>
          <w:tcPr>
            <w:tcW w:w="3401" w:type="dxa"/>
            <w:gridSpan w:val="3"/>
            <w:vMerge/>
            <w:noWrap/>
            <w:vAlign w:val="center"/>
          </w:tcPr>
          <w:p w:rsidR="003C5D1B" w:rsidRDefault="003C5D1B"/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«Искусство из ничего». Лекция об искусстве Западной Европы 1950 -1960 –х годов</w:t>
            </w:r>
          </w:p>
        </w:tc>
        <w:tc>
          <w:tcPr>
            <w:tcW w:w="3401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«Я - куратор». Культурно-просветительская программа о создании экспозиции</w:t>
            </w:r>
            <w:r>
              <w:t xml:space="preserve"> с мастер-классом по формированию мини-экспозиции  из работ фонда детского творчества.</w:t>
            </w:r>
          </w:p>
        </w:tc>
        <w:tc>
          <w:tcPr>
            <w:tcW w:w="3401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1" w:type="dxa"/>
        </w:trPr>
        <w:tc>
          <w:tcPr>
            <w:tcW w:w="14706" w:type="dxa"/>
            <w:gridSpan w:val="5"/>
            <w:noWrap/>
            <w:vAlign w:val="center"/>
          </w:tcPr>
          <w:p w:rsidR="003C5D1B" w:rsidRDefault="004C48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Цифровая культура</w:t>
            </w: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 xml:space="preserve">Возрастная </w:t>
            </w:r>
            <w:r>
              <w:rPr>
                <w:i/>
              </w:rPr>
              <w:lastRenderedPageBreak/>
              <w:t>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1-11 класс</w:t>
            </w: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spacing w:before="100" w:beforeAutospacing="1" w:after="100" w:afterAutospacing="1"/>
              <w:jc w:val="both"/>
              <w:rPr>
                <w:color w:val="000000"/>
                <w:szCs w:val="20"/>
              </w:rPr>
            </w:pPr>
          </w:p>
        </w:tc>
        <w:tc>
          <w:tcPr>
            <w:tcW w:w="3401" w:type="dxa"/>
            <w:gridSpan w:val="3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 xml:space="preserve">КГБУ </w:t>
            </w:r>
            <w:r>
              <w:lastRenderedPageBreak/>
              <w:t>«Государственный художественный музей</w:t>
            </w:r>
          </w:p>
          <w:p w:rsidR="003C5D1B" w:rsidRDefault="004C4805">
            <w:pPr>
              <w:jc w:val="center"/>
            </w:pPr>
            <w:r>
              <w:t>Алтайского края»,</w:t>
            </w:r>
          </w:p>
          <w:p w:rsidR="003C5D1B" w:rsidRDefault="004C4805">
            <w:pPr>
              <w:jc w:val="center"/>
            </w:pPr>
            <w:r>
              <w:t>Борунова Виктория Александровна,</w:t>
            </w:r>
          </w:p>
          <w:p w:rsidR="003C5D1B" w:rsidRDefault="004C4805">
            <w:pPr>
              <w:jc w:val="center"/>
            </w:pPr>
            <w:r>
              <w:t xml:space="preserve"> т. 502-224</w:t>
            </w:r>
          </w:p>
          <w:p w:rsidR="003C5D1B" w:rsidRDefault="003C5D1B"/>
          <w:p w:rsidR="003C5D1B" w:rsidRDefault="003C5D1B"/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«Легенда старинного особняка». Виртуальная экскурсия  https://www.youtube.com/watch?v=hi-HmG8a_zc&amp;t=142s.</w:t>
            </w:r>
          </w:p>
        </w:tc>
        <w:tc>
          <w:tcPr>
            <w:tcW w:w="3401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1-4 класс</w:t>
            </w: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</w:pPr>
          </w:p>
        </w:tc>
        <w:tc>
          <w:tcPr>
            <w:tcW w:w="3401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 xml:space="preserve">«Лики живой природы».Виртуальная выставка анималистической скульптуры и живописи из фондов музея  </w:t>
            </w:r>
            <w:hyperlink r:id="rId13" w:history="1">
              <w:r>
                <w:rPr>
                  <w:rStyle w:val="ad"/>
                </w:rPr>
                <w:t>http://ghmak.ru/expo/gallery.php?id=7</w:t>
              </w:r>
            </w:hyperlink>
          </w:p>
        </w:tc>
        <w:tc>
          <w:tcPr>
            <w:tcW w:w="3401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«Александр Лактионов». Виртуальная прогулка по музею (рассказ о картине  А. И. Лак-тионова «Летом»)</w:t>
            </w:r>
          </w:p>
          <w:p w:rsidR="003C5D1B" w:rsidRDefault="004C4805">
            <w:pPr>
              <w:jc w:val="both"/>
            </w:pPr>
            <w:r>
              <w:t>https://www.youtube.com/watch?v=b-a20KfhbsY&amp;</w:t>
            </w:r>
            <w:r>
              <w:t>list=PLAUyraEk00e51uK8U_tIH2mqGNQrYUM1S&amp;index=6&amp;t=133s</w:t>
            </w:r>
          </w:p>
        </w:tc>
        <w:tc>
          <w:tcPr>
            <w:tcW w:w="3401" w:type="dxa"/>
            <w:gridSpan w:val="3"/>
            <w:vMerge/>
            <w:noWrap/>
          </w:tcPr>
          <w:p w:rsidR="003C5D1B" w:rsidRDefault="003C5D1B">
            <w:pPr>
              <w:jc w:val="both"/>
            </w:pPr>
          </w:p>
        </w:tc>
      </w:tr>
      <w:tr w:rsidR="003C5D1B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5-8 класс</w:t>
            </w: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/>
        </w:tc>
        <w:tc>
          <w:tcPr>
            <w:tcW w:w="3401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Виртуальная выставка «Барнаул и барнаульцы» из собрания Государственного художественного музея Алтайского края, посвященная 80-летию со дня рождения</w:t>
            </w:r>
            <w:r>
              <w:t xml:space="preserve"> заслуженного художника России Л. Р. Цесюлевича (1937-2017).</w:t>
            </w:r>
            <w:hyperlink r:id="rId14" w:history="1">
              <w:r>
                <w:rPr>
                  <w:rStyle w:val="ad"/>
                </w:rPr>
                <w:t>http://ghmak.ru/expo/gallery.php?id=15</w:t>
              </w:r>
            </w:hyperlink>
          </w:p>
        </w:tc>
        <w:tc>
          <w:tcPr>
            <w:tcW w:w="3401" w:type="dxa"/>
            <w:gridSpan w:val="3"/>
            <w:vMerge/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color w:val="000000"/>
                <w:szCs w:val="20"/>
              </w:rPr>
            </w:pPr>
            <w:r>
              <w:t>«Легенды старинного особняка». Виртуальная экскурсия об истории  здании музея по ул. М. Горького 16.</w:t>
            </w:r>
            <w:hyperlink r:id="rId15" w:history="1">
              <w:r>
                <w:rPr>
                  <w:rStyle w:val="ad"/>
                  <w:szCs w:val="20"/>
                </w:rPr>
                <w:t>https://www.youtube.com/watch?v=hi-HmG8a_zc&amp;list=PLAUyraEk00e51uK8U_tIH2mqGNQrYUM1S&amp;index=13</w:t>
              </w:r>
            </w:hyperlink>
          </w:p>
        </w:tc>
        <w:tc>
          <w:tcPr>
            <w:tcW w:w="3401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9-11 класс</w:t>
            </w:r>
          </w:p>
        </w:tc>
        <w:tc>
          <w:tcPr>
            <w:tcW w:w="9496" w:type="dxa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</w:pPr>
          </w:p>
        </w:tc>
        <w:tc>
          <w:tcPr>
            <w:tcW w:w="3401" w:type="dxa"/>
            <w:gridSpan w:val="3"/>
            <w:vMerge/>
            <w:noWrap/>
          </w:tcPr>
          <w:p w:rsidR="003C5D1B" w:rsidRDefault="003C5D1B"/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«Сторона родная». Виртуальная выставка по выставке из фондов музея произведений русских художников второй половины XIX – начала XX века.</w:t>
            </w:r>
            <w:hyperlink r:id="rId16" w:history="1">
              <w:r>
                <w:rPr>
                  <w:rStyle w:val="ad"/>
                </w:rPr>
                <w:t>http://ghmak.ru/expo/gallery.php?id=9</w:t>
              </w:r>
            </w:hyperlink>
          </w:p>
        </w:tc>
        <w:tc>
          <w:tcPr>
            <w:tcW w:w="3401" w:type="dxa"/>
            <w:gridSpan w:val="3"/>
            <w:vMerge/>
            <w:noWrap/>
          </w:tcPr>
          <w:p w:rsidR="003C5D1B" w:rsidRDefault="003C5D1B">
            <w:pPr>
              <w:jc w:val="center"/>
              <w:rPr>
                <w:rFonts w:eastAsia="Calibri"/>
              </w:rPr>
            </w:pP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tcBorders>
              <w:bottom w:val="single" w:sz="4" w:space="0" w:color="000000"/>
            </w:tcBorders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496" w:type="dxa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«Диалог длиною в век». Виртуальная экскурсия по выставке  из фондов музея  к 150-летию со дня рождения Г. И. Чорос-Гуркина (1870–1937), первого профессионального художника Алтая. </w:t>
            </w:r>
            <w:hyperlink r:id="rId17" w:history="1">
              <w:r>
                <w:rPr>
                  <w:rStyle w:val="ad"/>
                  <w:szCs w:val="20"/>
                </w:rPr>
                <w:t>https://www.youtube.com/watch?v=wGrTGhf6-tE&amp;list=PLAUyraEk00e51uK8U_tIH2mqGNQrYUM1S&amp;index=11</w:t>
              </w:r>
            </w:hyperlink>
          </w:p>
        </w:tc>
        <w:tc>
          <w:tcPr>
            <w:tcW w:w="3401" w:type="dxa"/>
            <w:gridSpan w:val="3"/>
            <w:vMerge/>
            <w:tcBorders>
              <w:bottom w:val="single" w:sz="4" w:space="0" w:color="000000"/>
            </w:tcBorders>
            <w:noWrap/>
          </w:tcPr>
          <w:p w:rsidR="003C5D1B" w:rsidRDefault="003C5D1B"/>
        </w:tc>
      </w:tr>
      <w:tr w:rsidR="003C5D1B">
        <w:trPr>
          <w:gridAfter w:val="1"/>
          <w:wAfter w:w="3761" w:type="dxa"/>
        </w:trPr>
        <w:tc>
          <w:tcPr>
            <w:tcW w:w="1809" w:type="dxa"/>
            <w:shd w:val="clear" w:color="auto" w:fill="BFBFBF"/>
            <w:noWrap/>
          </w:tcPr>
          <w:p w:rsidR="003C5D1B" w:rsidRDefault="003C5D1B">
            <w:pPr>
              <w:jc w:val="center"/>
              <w:rPr>
                <w:b/>
                <w:i/>
                <w:sz w:val="28"/>
                <w:szCs w:val="28"/>
              </w:rPr>
            </w:pPr>
            <w:r w:rsidRPr="003C5D1B">
              <w:rPr>
                <w:rFonts w:ascii="Calibri" w:eastAsia="Calibri" w:hAnsi="Calibri"/>
                <w:sz w:val="22"/>
                <w:szCs w:val="22"/>
              </w:rPr>
              <w:pict>
                <v:shape id="_x0000_s1029" type="#_x0000_t75" style="position:absolute;left:0;text-align:left;margin-left:0;margin-top:0;width:50pt;height:50pt;z-index:251659776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5169D3" w:rsidRPr="003C5D1B">
              <w:rPr>
                <w:rFonts w:ascii="Calibri" w:eastAsia="Calibri" w:hAnsi="Calibri"/>
                <w:sz w:val="22"/>
                <w:szCs w:val="22"/>
              </w:rPr>
              <w:pict>
                <v:shape id="_x0000_i1030" type="#_x0000_t75" style="width:38.25pt;height:38.25pt;mso-wrap-distance-left:0;mso-wrap-distance-top:0;mso-wrap-distance-right:0;mso-wrap-distance-bottom:0">
                  <v:imagedata r:id="rId18" o:title=""/>
                  <v:path textboxrect="0,0,0,0"/>
                </v:shape>
              </w:pict>
            </w:r>
          </w:p>
        </w:tc>
        <w:tc>
          <w:tcPr>
            <w:tcW w:w="12897" w:type="dxa"/>
            <w:gridSpan w:val="4"/>
            <w:shd w:val="clear" w:color="auto" w:fill="BFBFBF"/>
            <w:noWrap/>
          </w:tcPr>
          <w:p w:rsidR="003C5D1B" w:rsidRDefault="003C5D1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C5D1B" w:rsidRDefault="004C48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КИНЕМАТОГРАФ</w:t>
            </w:r>
          </w:p>
        </w:tc>
      </w:tr>
      <w:tr w:rsidR="003C5D1B">
        <w:trPr>
          <w:gridAfter w:val="1"/>
          <w:wAfter w:w="3761" w:type="dxa"/>
        </w:trPr>
        <w:tc>
          <w:tcPr>
            <w:tcW w:w="14706" w:type="dxa"/>
            <w:gridSpan w:val="5"/>
            <w:noWrap/>
          </w:tcPr>
          <w:p w:rsidR="003C5D1B" w:rsidRDefault="004C48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Культпоход</w:t>
            </w:r>
          </w:p>
        </w:tc>
      </w:tr>
      <w:tr w:rsidR="003C5D1B">
        <w:trPr>
          <w:gridAfter w:val="1"/>
          <w:wAfter w:w="3761" w:type="dxa"/>
          <w:cantSplit/>
          <w:trHeight w:val="311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5-8 класс</w:t>
            </w:r>
          </w:p>
        </w:tc>
        <w:tc>
          <w:tcPr>
            <w:tcW w:w="9635" w:type="dxa"/>
            <w:gridSpan w:val="2"/>
            <w:tcBorders>
              <w:bottom w:val="single" w:sz="4" w:space="0" w:color="000000"/>
            </w:tcBorders>
            <w:shd w:val="clear" w:color="auto" w:fill="FABF8F"/>
            <w:noWrap/>
          </w:tcPr>
          <w:p w:rsidR="003C5D1B" w:rsidRDefault="003C5D1B">
            <w:pPr>
              <w:contextualSpacing/>
            </w:pPr>
          </w:p>
        </w:tc>
        <w:tc>
          <w:tcPr>
            <w:tcW w:w="3262" w:type="dxa"/>
            <w:gridSpan w:val="2"/>
            <w:vMerge w:val="restart"/>
            <w:noWrap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КГБУ «Г</w:t>
            </w:r>
            <w:r>
              <w:rPr>
                <w:rFonts w:eastAsia="Calibri"/>
              </w:rPr>
              <w:t>осударственный музей истории литературы, искусства и культуры Алтая»,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Никитина Лариса Петровна,</w:t>
            </w:r>
          </w:p>
          <w:p w:rsidR="003C5D1B" w:rsidRDefault="004C4805">
            <w:pPr>
              <w:tabs>
                <w:tab w:val="center" w:pos="1522"/>
                <w:tab w:val="right" w:pos="3044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  <w:t>т. 504-243</w:t>
            </w:r>
            <w:r>
              <w:rPr>
                <w:rFonts w:eastAsia="Calibri"/>
              </w:rPr>
              <w:tab/>
            </w:r>
          </w:p>
        </w:tc>
      </w:tr>
      <w:tr w:rsidR="003C5D1B">
        <w:trPr>
          <w:gridAfter w:val="1"/>
          <w:wAfter w:w="3761" w:type="dxa"/>
          <w:cantSplit/>
          <w:trHeight w:val="316"/>
        </w:trPr>
        <w:tc>
          <w:tcPr>
            <w:tcW w:w="1809" w:type="dxa"/>
            <w:vMerge/>
            <w:tcBorders>
              <w:bottom w:val="single" w:sz="4" w:space="0" w:color="000000"/>
            </w:tcBorders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635" w:type="dxa"/>
            <w:gridSpan w:val="2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t>Кинопрограмма «Необычные артисты: Животные в кино»</w:t>
            </w:r>
          </w:p>
        </w:tc>
        <w:tc>
          <w:tcPr>
            <w:tcW w:w="3262" w:type="dxa"/>
            <w:gridSpan w:val="2"/>
            <w:vMerge/>
            <w:noWrap/>
          </w:tcPr>
          <w:p w:rsidR="003C5D1B" w:rsidRDefault="003C5D1B">
            <w:pPr>
              <w:jc w:val="center"/>
              <w:rPr>
                <w:rFonts w:eastAsia="Calibri"/>
              </w:rPr>
            </w:pPr>
          </w:p>
        </w:tc>
      </w:tr>
      <w:tr w:rsidR="003C5D1B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C5D1B" w:rsidRDefault="004C4805">
            <w:pPr>
              <w:jc w:val="center"/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9-11 класс</w:t>
            </w:r>
          </w:p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635" w:type="dxa"/>
            <w:gridSpan w:val="2"/>
            <w:tcBorders>
              <w:left w:val="single" w:sz="4" w:space="0" w:color="000000"/>
            </w:tcBorders>
            <w:shd w:val="clear" w:color="auto" w:fill="FABF8F"/>
            <w:noWrap/>
            <w:vAlign w:val="center"/>
          </w:tcPr>
          <w:p w:rsidR="003C5D1B" w:rsidRDefault="003C5D1B">
            <w:pPr>
              <w:jc w:val="both"/>
              <w:rPr>
                <w:rFonts w:eastAsia="Calibri"/>
              </w:rPr>
            </w:pPr>
          </w:p>
        </w:tc>
        <w:tc>
          <w:tcPr>
            <w:tcW w:w="3262" w:type="dxa"/>
            <w:gridSpan w:val="2"/>
            <w:vMerge/>
            <w:noWrap/>
          </w:tcPr>
          <w:p w:rsidR="003C5D1B" w:rsidRDefault="003C5D1B"/>
        </w:tc>
      </w:tr>
      <w:tr w:rsidR="003C5D1B">
        <w:trPr>
          <w:gridAfter w:val="1"/>
          <w:wAfter w:w="3761" w:type="dxa"/>
          <w:cantSplit/>
          <w:trHeight w:val="592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635" w:type="dxa"/>
            <w:gridSpan w:val="2"/>
            <w:tcBorders>
              <w:left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spacing w:beforeAutospacing="1" w:afterAutospacing="1"/>
              <w:rPr>
                <w:color w:val="000000"/>
              </w:rPr>
            </w:pPr>
            <w:r>
              <w:t>Экскурсия «Алтай в отечественном киноискусстве»</w:t>
            </w:r>
          </w:p>
        </w:tc>
        <w:tc>
          <w:tcPr>
            <w:tcW w:w="3262" w:type="dxa"/>
            <w:gridSpan w:val="2"/>
            <w:vMerge/>
            <w:noWrap/>
          </w:tcPr>
          <w:p w:rsidR="003C5D1B" w:rsidRDefault="003C5D1B">
            <w:pPr>
              <w:rPr>
                <w:rFonts w:eastAsia="Calibri"/>
              </w:rPr>
            </w:pPr>
          </w:p>
        </w:tc>
      </w:tr>
      <w:tr w:rsidR="003C5D1B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635" w:type="dxa"/>
            <w:gridSpan w:val="2"/>
            <w:tcBorders>
              <w:left w:val="single" w:sz="4" w:space="0" w:color="000000"/>
            </w:tcBorders>
            <w:shd w:val="clear" w:color="auto" w:fill="FABF8F"/>
            <w:noWrap/>
          </w:tcPr>
          <w:p w:rsidR="003C5D1B" w:rsidRDefault="003C5D1B">
            <w:pPr>
              <w:jc w:val="both"/>
              <w:rPr>
                <w:rFonts w:eastAsia="Calibri"/>
              </w:rPr>
            </w:pPr>
          </w:p>
        </w:tc>
        <w:tc>
          <w:tcPr>
            <w:tcW w:w="3262" w:type="dxa"/>
            <w:gridSpan w:val="2"/>
            <w:vMerge w:val="restart"/>
            <w:noWrap/>
          </w:tcPr>
          <w:p w:rsidR="003C5D1B" w:rsidRDefault="004C4805">
            <w:pPr>
              <w:contextualSpacing/>
              <w:jc w:val="center"/>
            </w:pPr>
            <w:r>
              <w:t>КГБУ «Всероссийский мемориальный музей-заповедник В.М. Шукшина»,</w:t>
            </w:r>
          </w:p>
          <w:p w:rsidR="003C5D1B" w:rsidRDefault="004C4805">
            <w:pPr>
              <w:contextualSpacing/>
              <w:jc w:val="center"/>
            </w:pPr>
            <w:r>
              <w:t xml:space="preserve">Лыкасова Елена Олеговна, </w:t>
            </w:r>
          </w:p>
          <w:p w:rsidR="003C5D1B" w:rsidRDefault="004C4805">
            <w:pPr>
              <w:contextualSpacing/>
              <w:jc w:val="center"/>
              <w:rPr>
                <w:rFonts w:eastAsia="Calibri"/>
              </w:rPr>
            </w:pPr>
            <w:r>
              <w:t>т. 8-385-47-61-135</w:t>
            </w: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635" w:type="dxa"/>
            <w:gridSpan w:val="2"/>
            <w:tcBorders>
              <w:left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contextualSpacing/>
              <w:jc w:val="both"/>
              <w:rPr>
                <w:rStyle w:val="af9"/>
                <w:i w:val="0"/>
              </w:rPr>
            </w:pPr>
            <w:r>
              <w:t xml:space="preserve">Интерактивная </w:t>
            </w:r>
            <w:r>
              <w:rPr>
                <w:rStyle w:val="af9"/>
                <w:i w:val="0"/>
              </w:rPr>
              <w:t xml:space="preserve">программа «Волшебный мир или Синима». Кинематограф В.М. Шукшина </w:t>
            </w:r>
          </w:p>
          <w:p w:rsidR="003C5D1B" w:rsidRDefault="004C4805">
            <w:pPr>
              <w:tabs>
                <w:tab w:val="left" w:pos="1950"/>
              </w:tabs>
            </w:pPr>
            <w:r>
              <w:tab/>
            </w:r>
          </w:p>
        </w:tc>
        <w:tc>
          <w:tcPr>
            <w:tcW w:w="3262" w:type="dxa"/>
            <w:gridSpan w:val="2"/>
            <w:vMerge/>
            <w:noWrap/>
          </w:tcPr>
          <w:p w:rsidR="003C5D1B" w:rsidRDefault="003C5D1B">
            <w:pPr>
              <w:contextualSpacing/>
              <w:jc w:val="center"/>
            </w:pPr>
          </w:p>
        </w:tc>
      </w:tr>
      <w:tr w:rsidR="003C5D1B">
        <w:trPr>
          <w:gridAfter w:val="1"/>
          <w:wAfter w:w="3761" w:type="dxa"/>
        </w:trPr>
        <w:tc>
          <w:tcPr>
            <w:tcW w:w="14706" w:type="dxa"/>
            <w:gridSpan w:val="5"/>
            <w:tcBorders>
              <w:left w:val="single" w:sz="4" w:space="0" w:color="000000"/>
            </w:tcBorders>
            <w:shd w:val="clear" w:color="auto" w:fill="FFFFFF"/>
            <w:noWrap/>
          </w:tcPr>
          <w:p w:rsidR="003C5D1B" w:rsidRDefault="004C4805">
            <w:pPr>
              <w:contextualSpacing/>
              <w:jc w:val="center"/>
            </w:pPr>
            <w:r>
              <w:rPr>
                <w:b/>
                <w:i/>
                <w:sz w:val="28"/>
                <w:szCs w:val="28"/>
              </w:rPr>
              <w:t>Культурный клуб</w:t>
            </w:r>
          </w:p>
        </w:tc>
      </w:tr>
      <w:tr w:rsidR="003C5D1B">
        <w:trPr>
          <w:gridAfter w:val="1"/>
          <w:wAfter w:w="3761" w:type="dxa"/>
          <w:trHeight w:val="276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C5D1B" w:rsidRDefault="004C4805">
            <w:pPr>
              <w:jc w:val="center"/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1-8 класс</w:t>
            </w:r>
          </w:p>
        </w:tc>
        <w:tc>
          <w:tcPr>
            <w:tcW w:w="9635" w:type="dxa"/>
            <w:gridSpan w:val="2"/>
            <w:vMerge w:val="restart"/>
            <w:tcBorders>
              <w:left w:val="single" w:sz="4" w:space="0" w:color="000000"/>
            </w:tcBorders>
            <w:shd w:val="clear" w:color="FFFFFF" w:fill="FABF8F"/>
            <w:noWrap/>
          </w:tcPr>
          <w:p w:rsidR="003C5D1B" w:rsidRDefault="003C5D1B">
            <w:pPr>
              <w:contextualSpacing/>
              <w:rPr>
                <w:color w:val="FABF8F"/>
              </w:rPr>
            </w:pPr>
          </w:p>
        </w:tc>
        <w:tc>
          <w:tcPr>
            <w:tcW w:w="3262" w:type="dxa"/>
            <w:gridSpan w:val="2"/>
            <w:vMerge w:val="restart"/>
            <w:noWrap/>
            <w:vAlign w:val="center"/>
          </w:tcPr>
          <w:p w:rsidR="003C5D1B" w:rsidRDefault="004C4805">
            <w:pPr>
              <w:contextualSpacing/>
              <w:jc w:val="center"/>
            </w:pPr>
            <w:r>
              <w:t>КГБУ «Всероссийский мемориальный музей-заповедник В.М. Шукшина»,</w:t>
            </w:r>
          </w:p>
          <w:p w:rsidR="003C5D1B" w:rsidRDefault="004C4805">
            <w:pPr>
              <w:contextualSpacing/>
              <w:jc w:val="center"/>
            </w:pPr>
            <w:r>
              <w:t>Лыкасова Елена Олеговна,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t>Т. 8-385-47-61-135</w:t>
            </w:r>
          </w:p>
        </w:tc>
      </w:tr>
      <w:tr w:rsidR="003C5D1B">
        <w:trPr>
          <w:gridAfter w:val="1"/>
          <w:wAfter w:w="3761" w:type="dxa"/>
          <w:trHeight w:val="27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C5D1B" w:rsidRDefault="003C5D1B"/>
        </w:tc>
        <w:tc>
          <w:tcPr>
            <w:tcW w:w="9635" w:type="dxa"/>
            <w:gridSpan w:val="2"/>
            <w:vMerge w:val="restart"/>
            <w:tcBorders>
              <w:left w:val="single" w:sz="4" w:space="0" w:color="000000"/>
            </w:tcBorders>
            <w:shd w:val="clear" w:color="FDE9D9" w:themeColor="accent6" w:themeTint="33" w:fill="FDE9D9" w:themeFill="accent6" w:themeFillTint="33"/>
            <w:noWrap/>
            <w:vAlign w:val="center"/>
          </w:tcPr>
          <w:p w:rsidR="003C5D1B" w:rsidRDefault="004C4805">
            <w:pPr>
              <w:contextualSpacing/>
            </w:pPr>
            <w:r>
              <w:t>Кинолаборатория «Один школьный урок»</w:t>
            </w:r>
          </w:p>
        </w:tc>
        <w:tc>
          <w:tcPr>
            <w:tcW w:w="3262" w:type="dxa"/>
            <w:gridSpan w:val="2"/>
            <w:vMerge/>
            <w:noWrap/>
            <w:vAlign w:val="center"/>
          </w:tcPr>
          <w:p w:rsidR="003C5D1B" w:rsidRDefault="003C5D1B"/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i/>
              </w:rPr>
              <w:t>5-8 класс</w:t>
            </w:r>
          </w:p>
        </w:tc>
        <w:tc>
          <w:tcPr>
            <w:tcW w:w="9635" w:type="dxa"/>
            <w:gridSpan w:val="2"/>
            <w:tcBorders>
              <w:left w:val="single" w:sz="4" w:space="0" w:color="000000"/>
            </w:tcBorders>
            <w:shd w:val="clear" w:color="auto" w:fill="FABF8F"/>
            <w:noWrap/>
            <w:vAlign w:val="center"/>
          </w:tcPr>
          <w:p w:rsidR="003C5D1B" w:rsidRDefault="003C5D1B">
            <w:pPr>
              <w:jc w:val="both"/>
              <w:rPr>
                <w:rFonts w:eastAsia="Calibri"/>
              </w:rPr>
            </w:pPr>
          </w:p>
        </w:tc>
        <w:tc>
          <w:tcPr>
            <w:tcW w:w="3262" w:type="dxa"/>
            <w:gridSpan w:val="2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КГБУ «Г</w:t>
            </w:r>
            <w:r>
              <w:rPr>
                <w:rFonts w:eastAsia="Calibri"/>
              </w:rPr>
              <w:t>осударственный музей истории литературы, искусства и культуры Алтая»,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Никитина Лариса Петровна,</w:t>
            </w:r>
          </w:p>
          <w:p w:rsidR="003C5D1B" w:rsidRDefault="004C4805">
            <w:pPr>
              <w:contextualSpacing/>
              <w:jc w:val="center"/>
            </w:pPr>
            <w:r>
              <w:rPr>
                <w:rFonts w:eastAsia="Calibri"/>
              </w:rPr>
              <w:t>т. 504-243</w:t>
            </w: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C5D1B" w:rsidRDefault="003C5D1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35" w:type="dxa"/>
            <w:gridSpan w:val="2"/>
            <w:tcBorders>
              <w:left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Киноурок «Из истории съемок на Алтае. «Праздники детства». По ранним рассказам Василия Шукшина» (с показом фильма)</w:t>
            </w:r>
          </w:p>
          <w:p w:rsidR="003C5D1B" w:rsidRDefault="003C5D1B">
            <w:pPr>
              <w:jc w:val="both"/>
            </w:pPr>
          </w:p>
        </w:tc>
        <w:tc>
          <w:tcPr>
            <w:tcW w:w="3262" w:type="dxa"/>
            <w:gridSpan w:val="2"/>
            <w:vMerge/>
            <w:noWrap/>
          </w:tcPr>
          <w:p w:rsidR="003C5D1B" w:rsidRDefault="003C5D1B"/>
        </w:tc>
      </w:tr>
      <w:tr w:rsidR="003C5D1B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C5D1B" w:rsidRDefault="003C5D1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35" w:type="dxa"/>
            <w:gridSpan w:val="2"/>
            <w:tcBorders>
              <w:left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contextualSpacing/>
              <w:jc w:val="both"/>
            </w:pPr>
            <w:r>
              <w:t>Кинолекторий. Просмотр фильма «Дни и ночи» по одноименной повести К. Симонова, 1944 г., к/с «Мосфильм», реж. А. Столпер</w:t>
            </w:r>
          </w:p>
        </w:tc>
        <w:tc>
          <w:tcPr>
            <w:tcW w:w="3262" w:type="dxa"/>
            <w:gridSpan w:val="2"/>
            <w:vMerge w:val="restart"/>
            <w:noWrap/>
          </w:tcPr>
          <w:p w:rsidR="003C5D1B" w:rsidRDefault="004C4805">
            <w:pPr>
              <w:contextualSpacing/>
              <w:jc w:val="center"/>
            </w:pPr>
            <w:r>
              <w:t>КГБУ «Всероссийский мемориальный музей-</w:t>
            </w:r>
            <w:r>
              <w:lastRenderedPageBreak/>
              <w:t>заповедник В.М. Шукшина»,</w:t>
            </w:r>
          </w:p>
          <w:p w:rsidR="003C5D1B" w:rsidRDefault="004C4805">
            <w:pPr>
              <w:contextualSpacing/>
              <w:jc w:val="center"/>
            </w:pPr>
            <w:r>
              <w:t xml:space="preserve">Лыкасова Елена Олеговна, </w:t>
            </w:r>
          </w:p>
          <w:p w:rsidR="003C5D1B" w:rsidRDefault="004C4805">
            <w:pPr>
              <w:contextualSpacing/>
              <w:jc w:val="center"/>
              <w:rPr>
                <w:rFonts w:eastAsia="Calibri"/>
              </w:rPr>
            </w:pPr>
            <w:r>
              <w:t>т. 8-385-47-61-135</w:t>
            </w: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C5D1B" w:rsidRDefault="003C5D1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35" w:type="dxa"/>
            <w:gridSpan w:val="2"/>
            <w:tcBorders>
              <w:left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contextualSpacing/>
              <w:jc w:val="both"/>
            </w:pPr>
            <w:r>
              <w:t>Киноабонемент. Просмотр фильма «Мы двое мужчин», посвященный 60-летию выхода                 на экран</w:t>
            </w:r>
          </w:p>
        </w:tc>
        <w:tc>
          <w:tcPr>
            <w:tcW w:w="3262" w:type="dxa"/>
            <w:gridSpan w:val="2"/>
            <w:vMerge/>
            <w:noWrap/>
          </w:tcPr>
          <w:p w:rsidR="003C5D1B" w:rsidRDefault="003C5D1B"/>
        </w:tc>
      </w:tr>
      <w:tr w:rsidR="003C5D1B">
        <w:trPr>
          <w:gridAfter w:val="1"/>
          <w:wAfter w:w="3761" w:type="dxa"/>
          <w:trHeight w:val="276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C5D1B" w:rsidRDefault="004C4805">
            <w:pPr>
              <w:jc w:val="center"/>
            </w:pPr>
            <w:r>
              <w:rPr>
                <w:i/>
              </w:rPr>
              <w:lastRenderedPageBreak/>
              <w:t>Возрастная категория</w:t>
            </w:r>
          </w:p>
          <w:p w:rsidR="003C5D1B" w:rsidRDefault="004C4805">
            <w:pPr>
              <w:jc w:val="both"/>
              <w:rPr>
                <w:rFonts w:eastAsia="Calibri"/>
              </w:rPr>
            </w:pPr>
            <w:r>
              <w:rPr>
                <w:i/>
              </w:rPr>
              <w:t>5-11 класс</w:t>
            </w:r>
          </w:p>
        </w:tc>
        <w:tc>
          <w:tcPr>
            <w:tcW w:w="9635" w:type="dxa"/>
            <w:gridSpan w:val="2"/>
            <w:vMerge w:val="restart"/>
            <w:tcBorders>
              <w:left w:val="single" w:sz="4" w:space="0" w:color="000000"/>
            </w:tcBorders>
            <w:shd w:val="clear" w:color="FABF8F" w:themeColor="accent6" w:themeTint="99" w:fill="FABF8F" w:themeFill="accent6" w:themeFillTint="99"/>
            <w:noWrap/>
            <w:vAlign w:val="center"/>
          </w:tcPr>
          <w:p w:rsidR="003C5D1B" w:rsidRDefault="003C5D1B"/>
        </w:tc>
        <w:tc>
          <w:tcPr>
            <w:tcW w:w="3262" w:type="dxa"/>
            <w:gridSpan w:val="2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КАУ «Алтайский 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государственный Дом народного творчества», 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к/т «Премьера»,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Баклага Анастасия Юрьевна, 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т. 628-054 </w:t>
            </w:r>
          </w:p>
          <w:p w:rsidR="003C5D1B" w:rsidRDefault="003C5D1B">
            <w:pPr>
              <w:pStyle w:val="23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C5D1B">
        <w:trPr>
          <w:gridAfter w:val="1"/>
          <w:wAfter w:w="3761" w:type="dxa"/>
          <w:trHeight w:val="27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C5D1B" w:rsidRDefault="003C5D1B"/>
        </w:tc>
        <w:tc>
          <w:tcPr>
            <w:tcW w:w="9635" w:type="dxa"/>
            <w:gridSpan w:val="2"/>
            <w:vMerge w:val="restart"/>
            <w:tcBorders>
              <w:left w:val="single" w:sz="4" w:space="0" w:color="000000"/>
            </w:tcBorders>
            <w:shd w:val="clear" w:color="FFFFFF" w:fill="FDE9D9"/>
            <w:noWrap/>
            <w:vAlign w:val="center"/>
          </w:tcPr>
          <w:p w:rsidR="003C5D1B" w:rsidRDefault="004C4805">
            <w:pPr>
              <w:shd w:val="nil"/>
            </w:pPr>
            <w:r>
              <w:t>Тематические показы фильмов, посвященные Дню защитника Отечества</w:t>
            </w:r>
          </w:p>
        </w:tc>
        <w:tc>
          <w:tcPr>
            <w:tcW w:w="3262" w:type="dxa"/>
            <w:gridSpan w:val="2"/>
            <w:vMerge/>
            <w:noWrap/>
          </w:tcPr>
          <w:p w:rsidR="003C5D1B" w:rsidRDefault="003C5D1B"/>
        </w:tc>
      </w:tr>
      <w:tr w:rsidR="003C5D1B">
        <w:trPr>
          <w:gridAfter w:val="1"/>
          <w:wAfter w:w="3761" w:type="dxa"/>
          <w:trHeight w:val="27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C5D1B" w:rsidRDefault="003C5D1B"/>
        </w:tc>
        <w:tc>
          <w:tcPr>
            <w:tcW w:w="9635" w:type="dxa"/>
            <w:gridSpan w:val="2"/>
            <w:vMerge w:val="restart"/>
            <w:tcBorders>
              <w:left w:val="single" w:sz="4" w:space="0" w:color="000000"/>
            </w:tcBorders>
            <w:shd w:val="clear" w:color="FFFFFF" w:fill="FDE9D9"/>
            <w:noWrap/>
            <w:vAlign w:val="center"/>
          </w:tcPr>
          <w:p w:rsidR="003C5D1B" w:rsidRDefault="004C4805">
            <w:pPr>
              <w:shd w:val="nil"/>
              <w:jc w:val="both"/>
            </w:pPr>
            <w:r>
              <w:t>Тематический показ художественного фильма «Они сражались за Родину» к празднованию 80-летия разгрома советскими войсками немецко-фашистских войск в Сталинградской битве</w:t>
            </w:r>
          </w:p>
        </w:tc>
        <w:tc>
          <w:tcPr>
            <w:tcW w:w="3262" w:type="dxa"/>
            <w:gridSpan w:val="2"/>
            <w:vMerge/>
            <w:noWrap/>
          </w:tcPr>
          <w:p w:rsidR="003C5D1B" w:rsidRDefault="003C5D1B"/>
        </w:tc>
      </w:tr>
      <w:tr w:rsidR="003C5D1B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i/>
              </w:rPr>
              <w:t>9-11 класс</w:t>
            </w:r>
          </w:p>
          <w:p w:rsidR="003C5D1B" w:rsidRDefault="003C5D1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35" w:type="dxa"/>
            <w:gridSpan w:val="2"/>
            <w:tcBorders>
              <w:left w:val="single" w:sz="4" w:space="0" w:color="000000"/>
            </w:tcBorders>
            <w:shd w:val="clear" w:color="auto" w:fill="FABF8F"/>
            <w:noWrap/>
            <w:vAlign w:val="center"/>
          </w:tcPr>
          <w:p w:rsidR="003C5D1B" w:rsidRDefault="003C5D1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2" w:type="dxa"/>
            <w:gridSpan w:val="2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КГБУ «Государственный музей истории литературы, искусства и культуры Алтая»,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Никитина Лариса Петровна,</w:t>
            </w:r>
          </w:p>
          <w:p w:rsidR="003C5D1B" w:rsidRDefault="004C4805">
            <w:pPr>
              <w:contextualSpacing/>
              <w:jc w:val="center"/>
            </w:pPr>
            <w:r>
              <w:rPr>
                <w:rFonts w:eastAsia="Calibri"/>
              </w:rPr>
              <w:t>т. 504-243</w:t>
            </w: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C5D1B" w:rsidRDefault="003C5D1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35" w:type="dxa"/>
            <w:gridSpan w:val="2"/>
            <w:tcBorders>
              <w:left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Викторина с призами «Кинематографическая мозаика Алтая»</w:t>
            </w:r>
          </w:p>
          <w:p w:rsidR="003C5D1B" w:rsidRDefault="003C5D1B"/>
        </w:tc>
        <w:tc>
          <w:tcPr>
            <w:tcW w:w="3262" w:type="dxa"/>
            <w:gridSpan w:val="2"/>
            <w:vMerge/>
            <w:noWrap/>
          </w:tcPr>
          <w:p w:rsidR="003C5D1B" w:rsidRDefault="003C5D1B"/>
        </w:tc>
      </w:tr>
      <w:tr w:rsidR="003C5D1B">
        <w:trPr>
          <w:gridAfter w:val="1"/>
          <w:wAfter w:w="3761" w:type="dxa"/>
          <w:trHeight w:val="27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C5D1B" w:rsidRDefault="003C5D1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35" w:type="dxa"/>
            <w:gridSpan w:val="2"/>
            <w:vMerge w:val="restart"/>
            <w:tcBorders>
              <w:left w:val="single" w:sz="4" w:space="0" w:color="000000"/>
            </w:tcBorders>
            <w:shd w:val="clear" w:color="FABF8F" w:themeColor="accent6" w:themeTint="99" w:fill="FABF8F" w:themeFill="accent6" w:themeFillTint="99"/>
            <w:noWrap/>
            <w:vAlign w:val="center"/>
          </w:tcPr>
          <w:p w:rsidR="003C5D1B" w:rsidRDefault="003C5D1B">
            <w:pPr>
              <w:widowControl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62" w:type="dxa"/>
            <w:gridSpan w:val="2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КАУ «Алтайский 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государственный Дом народного творчества», 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к/т «Премьера»,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Баклага Анастасия Юрьевна, 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т. 628-054</w:t>
            </w:r>
          </w:p>
        </w:tc>
      </w:tr>
      <w:tr w:rsidR="003C5D1B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C5D1B" w:rsidRDefault="003C5D1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35" w:type="dxa"/>
            <w:gridSpan w:val="2"/>
            <w:tcBorders>
              <w:left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widowControl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Киномероприятие к 100-летию советского и российского кинорежиссера, сценариста, актера, Народного артиста СССР Леонида Гайдая «Гений комедии»</w:t>
            </w:r>
          </w:p>
        </w:tc>
        <w:tc>
          <w:tcPr>
            <w:tcW w:w="3262" w:type="dxa"/>
            <w:gridSpan w:val="2"/>
            <w:vMerge/>
            <w:noWrap/>
          </w:tcPr>
          <w:p w:rsidR="003C5D1B" w:rsidRDefault="003C5D1B"/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C5D1B" w:rsidRDefault="003C5D1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35" w:type="dxa"/>
            <w:gridSpan w:val="2"/>
            <w:tcBorders>
              <w:left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widowControl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Киномероприятие к 90-летию советского и российского кинорежиссера, сценариста, актера, народного артиста РФ Александра Митты «Александр Митта. Кино между адом и раем»</w:t>
            </w:r>
          </w:p>
        </w:tc>
        <w:tc>
          <w:tcPr>
            <w:tcW w:w="3262" w:type="dxa"/>
            <w:gridSpan w:val="2"/>
            <w:vMerge/>
            <w:noWrap/>
          </w:tcPr>
          <w:p w:rsidR="003C5D1B" w:rsidRDefault="003C5D1B"/>
        </w:tc>
      </w:tr>
      <w:tr w:rsidR="003C5D1B">
        <w:trPr>
          <w:gridAfter w:val="1"/>
          <w:wAfter w:w="3761" w:type="dxa"/>
          <w:trHeight w:val="27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C5D1B" w:rsidRDefault="003C5D1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35" w:type="dxa"/>
            <w:gridSpan w:val="2"/>
            <w:vMerge w:val="restart"/>
            <w:tcBorders>
              <w:left w:val="single" w:sz="4" w:space="0" w:color="000000"/>
            </w:tcBorders>
            <w:shd w:val="clear" w:color="FFFFFF" w:fill="FDE9D9"/>
            <w:noWrap/>
            <w:vAlign w:val="center"/>
          </w:tcPr>
          <w:p w:rsidR="003C5D1B" w:rsidRDefault="004C4805">
            <w:pPr>
              <w:widowControl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Тематические показы фильмов к Международному женскому дню</w:t>
            </w:r>
            <w:r>
              <w:rPr>
                <w:rFonts w:eastAsia="Calibri"/>
                <w:color w:val="000000"/>
              </w:rPr>
              <w:tab/>
            </w:r>
          </w:p>
        </w:tc>
        <w:tc>
          <w:tcPr>
            <w:tcW w:w="3262" w:type="dxa"/>
            <w:gridSpan w:val="2"/>
            <w:vMerge/>
            <w:noWrap/>
          </w:tcPr>
          <w:p w:rsidR="003C5D1B" w:rsidRDefault="003C5D1B"/>
        </w:tc>
      </w:tr>
      <w:tr w:rsidR="003C5D1B">
        <w:trPr>
          <w:gridAfter w:val="1"/>
          <w:wAfter w:w="3761" w:type="dxa"/>
          <w:trHeight w:val="27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C5D1B" w:rsidRDefault="003C5D1B"/>
        </w:tc>
        <w:tc>
          <w:tcPr>
            <w:tcW w:w="9635" w:type="dxa"/>
            <w:gridSpan w:val="2"/>
            <w:vMerge w:val="restart"/>
            <w:tcBorders>
              <w:left w:val="single" w:sz="4" w:space="0" w:color="000000"/>
            </w:tcBorders>
            <w:shd w:val="clear" w:color="FABF8F" w:themeColor="accent6" w:themeTint="99" w:fill="FABF8F" w:themeFill="accent6" w:themeFillTint="99"/>
            <w:noWrap/>
            <w:vAlign w:val="center"/>
          </w:tcPr>
          <w:p w:rsidR="003C5D1B" w:rsidRDefault="003C5D1B">
            <w:pPr>
              <w:rPr>
                <w:color w:val="000000"/>
                <w:szCs w:val="20"/>
              </w:rPr>
            </w:pPr>
          </w:p>
        </w:tc>
        <w:tc>
          <w:tcPr>
            <w:tcW w:w="3262" w:type="dxa"/>
            <w:gridSpan w:val="2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 xml:space="preserve">КГБУ </w:t>
            </w:r>
            <w:r>
              <w:rPr>
                <w:color w:val="000000"/>
                <w:szCs w:val="20"/>
              </w:rPr>
              <w:t>«Алтайская краевая универсальная научная библиотека им.</w:t>
            </w:r>
          </w:p>
          <w:p w:rsidR="003C5D1B" w:rsidRDefault="004C4805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В.Я. Шишкова»,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Style w:val="af9"/>
                <w:rFonts w:eastAsia="Calibri"/>
                <w:i w:val="0"/>
              </w:rPr>
              <w:t xml:space="preserve">Федотова Галина </w:t>
            </w:r>
            <w:r>
              <w:rPr>
                <w:rStyle w:val="af9"/>
                <w:rFonts w:eastAsia="Calibri"/>
                <w:i w:val="0"/>
              </w:rPr>
              <w:lastRenderedPageBreak/>
              <w:t xml:space="preserve">Валентиновна, </w:t>
            </w:r>
          </w:p>
          <w:p w:rsidR="003C5D1B" w:rsidRDefault="004C4805">
            <w:pPr>
              <w:jc w:val="center"/>
            </w:pPr>
            <w:r>
              <w:rPr>
                <w:rStyle w:val="af9"/>
                <w:rFonts w:eastAsia="Calibri"/>
                <w:i w:val="0"/>
              </w:rPr>
              <w:t>т. 506-621</w:t>
            </w:r>
          </w:p>
        </w:tc>
      </w:tr>
      <w:tr w:rsidR="003C5D1B">
        <w:trPr>
          <w:gridAfter w:val="1"/>
          <w:wAfter w:w="3761" w:type="dxa"/>
          <w:trHeight w:val="27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C5D1B" w:rsidRDefault="003C5D1B"/>
        </w:tc>
        <w:tc>
          <w:tcPr>
            <w:tcW w:w="9635" w:type="dxa"/>
            <w:gridSpan w:val="2"/>
            <w:vMerge w:val="restart"/>
            <w:tcBorders>
              <w:left w:val="single" w:sz="4" w:space="0" w:color="000000"/>
            </w:tcBorders>
            <w:shd w:val="clear" w:color="FFFFFF" w:fill="FDE9D9"/>
            <w:noWrap/>
            <w:vAlign w:val="center"/>
          </w:tcPr>
          <w:p w:rsidR="003C5D1B" w:rsidRDefault="004C4805">
            <w:pPr>
              <w:rPr>
                <w:color w:val="000000"/>
              </w:rPr>
            </w:pPr>
            <w:r>
              <w:rPr>
                <w:color w:val="000000"/>
                <w:szCs w:val="20"/>
              </w:rPr>
              <w:t>Заседание Клуба любителей кино</w:t>
            </w:r>
          </w:p>
          <w:p w:rsidR="003C5D1B" w:rsidRDefault="004C4805">
            <w:pPr>
              <w:pStyle w:val="11"/>
              <w:shd w:val="clear" w:color="auto" w:fill="auto"/>
              <w:spacing w:after="0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Style w:val="reachbanner"/>
                <w:rFonts w:ascii="Times New Roman" w:hAnsi="Times New Roman"/>
                <w:color w:val="000000"/>
                <w:sz w:val="24"/>
              </w:rPr>
              <w:t xml:space="preserve">Программа «К юбилею Владимира Высоцкого». Художественный фильм «Интервенция». </w:t>
            </w:r>
            <w:r>
              <w:rPr>
                <w:rFonts w:ascii="Times New Roman" w:hAnsi="Times New Roman"/>
                <w:sz w:val="24"/>
              </w:rPr>
              <w:t>Режиссер: Геннадий Полока. СССР,</w:t>
            </w:r>
            <w:r>
              <w:rPr>
                <w:rFonts w:ascii="Times New Roman" w:hAnsi="Times New Roman"/>
                <w:sz w:val="24"/>
              </w:rPr>
              <w:t>1968 г., 101 мин.</w:t>
            </w:r>
          </w:p>
          <w:p w:rsidR="003C5D1B" w:rsidRDefault="004C48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ролях: В. Высоцкий, С. Юрский, В. Золотухин. 12+</w:t>
            </w:r>
          </w:p>
        </w:tc>
        <w:tc>
          <w:tcPr>
            <w:tcW w:w="3262" w:type="dxa"/>
            <w:gridSpan w:val="2"/>
            <w:vMerge/>
            <w:noWrap/>
          </w:tcPr>
          <w:p w:rsidR="003C5D1B" w:rsidRDefault="003C5D1B"/>
        </w:tc>
      </w:tr>
      <w:tr w:rsidR="003C5D1B">
        <w:trPr>
          <w:gridAfter w:val="1"/>
          <w:wAfter w:w="3761" w:type="dxa"/>
          <w:trHeight w:val="27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C5D1B" w:rsidRDefault="003C5D1B"/>
        </w:tc>
        <w:tc>
          <w:tcPr>
            <w:tcW w:w="9635" w:type="dxa"/>
            <w:gridSpan w:val="2"/>
            <w:vMerge w:val="restart"/>
            <w:tcBorders>
              <w:left w:val="single" w:sz="4" w:space="0" w:color="000000"/>
            </w:tcBorders>
            <w:shd w:val="clear" w:color="FFFFFF" w:fill="FDE9D9"/>
            <w:noWrap/>
            <w:vAlign w:val="center"/>
          </w:tcPr>
          <w:p w:rsidR="003C5D1B" w:rsidRDefault="004C4805">
            <w:pPr>
              <w:rPr>
                <w:color w:val="000000"/>
              </w:rPr>
            </w:pPr>
            <w:r>
              <w:rPr>
                <w:color w:val="000000"/>
                <w:szCs w:val="20"/>
              </w:rPr>
              <w:t>Заседание Клуба любителей кино</w:t>
            </w:r>
          </w:p>
          <w:p w:rsidR="003C5D1B" w:rsidRDefault="004C4805">
            <w:pPr>
              <w:jc w:val="both"/>
            </w:pPr>
            <w:r>
              <w:t xml:space="preserve">Программа «Сто дней детства». </w:t>
            </w:r>
            <w:r>
              <w:rPr>
                <w:rStyle w:val="reachbanner"/>
                <w:color w:val="000000"/>
              </w:rPr>
              <w:t>Художественный фильм</w:t>
            </w:r>
            <w:r>
              <w:t xml:space="preserve"> «Королевство полной луны»</w:t>
            </w:r>
          </w:p>
          <w:p w:rsidR="003C5D1B" w:rsidRDefault="004C48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Режиссер: Уэс Андерсон. США,2012 г., 90 мин.</w:t>
            </w:r>
          </w:p>
          <w:p w:rsidR="003C5D1B" w:rsidRDefault="004C48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ролях: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Б. Уиллис, Э. Нортон, Б. Мюррей. </w:t>
            </w:r>
            <w:r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262" w:type="dxa"/>
            <w:gridSpan w:val="2"/>
            <w:vMerge/>
            <w:noWrap/>
          </w:tcPr>
          <w:p w:rsidR="003C5D1B" w:rsidRDefault="003C5D1B"/>
        </w:tc>
      </w:tr>
      <w:tr w:rsidR="003C5D1B">
        <w:trPr>
          <w:gridAfter w:val="1"/>
          <w:wAfter w:w="3761" w:type="dxa"/>
          <w:trHeight w:val="27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C5D1B" w:rsidRDefault="003C5D1B"/>
        </w:tc>
        <w:tc>
          <w:tcPr>
            <w:tcW w:w="9635" w:type="dxa"/>
            <w:gridSpan w:val="2"/>
            <w:vMerge w:val="restart"/>
            <w:tcBorders>
              <w:left w:val="single" w:sz="4" w:space="0" w:color="000000"/>
            </w:tcBorders>
            <w:shd w:val="clear" w:color="FFFFFF" w:fill="FDE9D9"/>
            <w:noWrap/>
            <w:vAlign w:val="center"/>
          </w:tcPr>
          <w:p w:rsidR="003C5D1B" w:rsidRDefault="004C4805">
            <w:pPr>
              <w:rPr>
                <w:color w:val="000000"/>
              </w:rPr>
            </w:pPr>
            <w:r>
              <w:rPr>
                <w:color w:val="000000"/>
                <w:szCs w:val="20"/>
              </w:rPr>
              <w:t>Заседание Клуба любителей кино</w:t>
            </w:r>
          </w:p>
          <w:p w:rsidR="003C5D1B" w:rsidRDefault="004C4805">
            <w:pPr>
              <w:jc w:val="both"/>
            </w:pPr>
            <w:r>
              <w:t xml:space="preserve">Программа «Четыре взгляда в вечность». </w:t>
            </w:r>
            <w:r>
              <w:rPr>
                <w:rStyle w:val="reachbanner"/>
                <w:color w:val="000000"/>
              </w:rPr>
              <w:t>Художественный фильм</w:t>
            </w:r>
            <w:r>
              <w:t xml:space="preserve"> «Куда течет море»</w:t>
            </w:r>
          </w:p>
          <w:p w:rsidR="003C5D1B" w:rsidRDefault="004C4805">
            <w:pPr>
              <w:jc w:val="both"/>
            </w:pPr>
            <w:r>
              <w:t>Режиссер: Виталий Салтыков. Россия, 2018 г., 60 мин.</w:t>
            </w:r>
          </w:p>
          <w:p w:rsidR="003C5D1B" w:rsidRDefault="004C4805">
            <w:pPr>
              <w:jc w:val="both"/>
            </w:pPr>
            <w:r>
              <w:t>В ролях: О. Акиньшина, Д. Певцов, В. Исакова. 12+</w:t>
            </w:r>
          </w:p>
        </w:tc>
        <w:tc>
          <w:tcPr>
            <w:tcW w:w="3262" w:type="dxa"/>
            <w:gridSpan w:val="2"/>
            <w:vMerge/>
            <w:noWrap/>
          </w:tcPr>
          <w:p w:rsidR="003C5D1B" w:rsidRDefault="003C5D1B"/>
        </w:tc>
      </w:tr>
      <w:tr w:rsidR="003C5D1B">
        <w:trPr>
          <w:gridAfter w:val="1"/>
          <w:wAfter w:w="3761" w:type="dxa"/>
          <w:trHeight w:val="27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3C5D1B" w:rsidRDefault="003C5D1B"/>
        </w:tc>
        <w:tc>
          <w:tcPr>
            <w:tcW w:w="9635" w:type="dxa"/>
            <w:gridSpan w:val="2"/>
            <w:vMerge w:val="restart"/>
            <w:tcBorders>
              <w:left w:val="single" w:sz="4" w:space="0" w:color="000000"/>
            </w:tcBorders>
            <w:shd w:val="clear" w:color="FFFFFF" w:fill="FDE9D9"/>
            <w:noWrap/>
            <w:vAlign w:val="center"/>
          </w:tcPr>
          <w:p w:rsidR="003C5D1B" w:rsidRDefault="004C4805">
            <w:pPr>
              <w:rPr>
                <w:color w:val="000000"/>
              </w:rPr>
            </w:pPr>
            <w:r>
              <w:rPr>
                <w:color w:val="000000"/>
                <w:szCs w:val="20"/>
              </w:rPr>
              <w:t>Заседание Клуба любителей кино</w:t>
            </w:r>
          </w:p>
          <w:p w:rsidR="003C5D1B" w:rsidRDefault="004C4805">
            <w:pPr>
              <w:jc w:val="both"/>
            </w:pPr>
            <w:r>
              <w:t xml:space="preserve">Программа «Преступление и наказание». </w:t>
            </w:r>
            <w:r>
              <w:rPr>
                <w:rStyle w:val="reachbanner"/>
                <w:color w:val="000000"/>
              </w:rPr>
              <w:t>Художественный фильм</w:t>
            </w:r>
            <w:r>
              <w:t xml:space="preserve"> «Разговор»</w:t>
            </w:r>
          </w:p>
          <w:p w:rsidR="003C5D1B" w:rsidRDefault="004C48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Режиссер: Сергей Комаров. Россия, 2012 г., 80 мин.</w:t>
            </w:r>
          </w:p>
          <w:p w:rsidR="003C5D1B" w:rsidRDefault="004C48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ролях: Г. Куценко, А. Канарис, В. Горюшин. 16+</w:t>
            </w:r>
          </w:p>
        </w:tc>
        <w:tc>
          <w:tcPr>
            <w:tcW w:w="3262" w:type="dxa"/>
            <w:gridSpan w:val="2"/>
            <w:vMerge/>
            <w:noWrap/>
          </w:tcPr>
          <w:p w:rsidR="003C5D1B" w:rsidRDefault="003C5D1B"/>
        </w:tc>
      </w:tr>
      <w:tr w:rsidR="003C5D1B">
        <w:trPr>
          <w:gridAfter w:val="1"/>
          <w:wAfter w:w="3761" w:type="dxa"/>
        </w:trPr>
        <w:tc>
          <w:tcPr>
            <w:tcW w:w="1809" w:type="dxa"/>
            <w:shd w:val="clear" w:color="auto" w:fill="BFBFBF"/>
            <w:noWrap/>
          </w:tcPr>
          <w:p w:rsidR="003C5D1B" w:rsidRDefault="003C5D1B">
            <w:pPr>
              <w:jc w:val="center"/>
              <w:rPr>
                <w:b/>
                <w:i/>
                <w:sz w:val="32"/>
                <w:szCs w:val="32"/>
              </w:rPr>
            </w:pPr>
            <w:r w:rsidRPr="003C5D1B">
              <w:rPr>
                <w:rFonts w:ascii="Calibri" w:eastAsia="Calibri" w:hAnsi="Calibri"/>
                <w:sz w:val="22"/>
                <w:szCs w:val="22"/>
              </w:rPr>
              <w:pict>
                <v:shape id="_x0000_s1027" type="#_x0000_t75" style="position:absolute;left:0;text-align:left;margin-left:0;margin-top:0;width:50pt;height:50pt;z-index:251660800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5169D3" w:rsidRPr="003C5D1B">
              <w:rPr>
                <w:rFonts w:ascii="Calibri" w:eastAsia="Calibri" w:hAnsi="Calibri"/>
                <w:sz w:val="22"/>
                <w:szCs w:val="22"/>
              </w:rPr>
              <w:pict>
                <v:shape id="_x0000_i1031" type="#_x0000_t75" style="width:49.5pt;height:42.75pt;mso-wrap-distance-left:0;mso-wrap-distance-top:0;mso-wrap-distance-right:0;mso-wrap-distance-bottom:0">
                  <v:imagedata r:id="rId19" o:title=""/>
                  <v:path textboxrect="0,0,0,0"/>
                </v:shape>
              </w:pict>
            </w:r>
          </w:p>
        </w:tc>
        <w:tc>
          <w:tcPr>
            <w:tcW w:w="12897" w:type="dxa"/>
            <w:gridSpan w:val="4"/>
            <w:shd w:val="clear" w:color="auto" w:fill="BFBFBF"/>
            <w:noWrap/>
          </w:tcPr>
          <w:p w:rsidR="003C5D1B" w:rsidRDefault="003C5D1B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3C5D1B" w:rsidRDefault="004C480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АРХИТЕКТУРА</w:t>
            </w:r>
          </w:p>
        </w:tc>
      </w:tr>
      <w:tr w:rsidR="003C5D1B">
        <w:trPr>
          <w:gridAfter w:val="1"/>
          <w:wAfter w:w="3761" w:type="dxa"/>
        </w:trPr>
        <w:tc>
          <w:tcPr>
            <w:tcW w:w="14706" w:type="dxa"/>
            <w:gridSpan w:val="5"/>
            <w:noWrap/>
          </w:tcPr>
          <w:p w:rsidR="003C5D1B" w:rsidRDefault="004C48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Культпоход</w:t>
            </w:r>
          </w:p>
        </w:tc>
      </w:tr>
      <w:tr w:rsidR="003C5D1B">
        <w:trPr>
          <w:gridAfter w:val="1"/>
          <w:wAfter w:w="3761" w:type="dxa"/>
          <w:cantSplit/>
          <w:trHeight w:val="362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1-4 класс</w:t>
            </w:r>
          </w:p>
        </w:tc>
        <w:tc>
          <w:tcPr>
            <w:tcW w:w="9983" w:type="dxa"/>
            <w:gridSpan w:val="3"/>
            <w:tcBorders>
              <w:bottom w:val="single" w:sz="4" w:space="0" w:color="000000"/>
            </w:tcBorders>
            <w:shd w:val="clear" w:color="auto" w:fill="FABF8F"/>
            <w:noWrap/>
            <w:vAlign w:val="center"/>
          </w:tcPr>
          <w:p w:rsidR="003C5D1B" w:rsidRDefault="003C5D1B">
            <w:pPr>
              <w:jc w:val="both"/>
              <w:rPr>
                <w:rFonts w:eastAsia="Calibri"/>
              </w:rPr>
            </w:pPr>
          </w:p>
        </w:tc>
        <w:tc>
          <w:tcPr>
            <w:tcW w:w="2914" w:type="dxa"/>
            <w:vMerge w:val="restart"/>
            <w:tcBorders>
              <w:bottom w:val="single" w:sz="4" w:space="0" w:color="000000"/>
            </w:tcBorders>
            <w:noWrap/>
            <w:vAlign w:val="center"/>
          </w:tcPr>
          <w:p w:rsidR="003C5D1B" w:rsidRDefault="004C4805">
            <w:pPr>
              <w:jc w:val="center"/>
            </w:pPr>
            <w:r>
              <w:t>КГБУ «Государственный художественный музей Алтайского края»,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Тозыякова Ольга Евгеньевна, 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т. 502-224</w:t>
            </w:r>
          </w:p>
        </w:tc>
      </w:tr>
      <w:tr w:rsidR="003C5D1B">
        <w:trPr>
          <w:gridAfter w:val="1"/>
          <w:wAfter w:w="3761" w:type="dxa"/>
          <w:cantSplit/>
          <w:trHeight w:val="641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983" w:type="dxa"/>
            <w:gridSpan w:val="3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t>«Легенда старинного особняка». Тематическая экскурсия–знакомство со зданием музея по улице М. Горького, 16 – памятником купеческой архитектуры нач. ХХ века</w:t>
            </w:r>
          </w:p>
        </w:tc>
        <w:tc>
          <w:tcPr>
            <w:tcW w:w="2914" w:type="dxa"/>
            <w:vMerge/>
            <w:tcBorders>
              <w:bottom w:val="single" w:sz="4" w:space="0" w:color="000000"/>
            </w:tcBorders>
            <w:noWrap/>
          </w:tcPr>
          <w:p w:rsidR="003C5D1B" w:rsidRDefault="003C5D1B">
            <w:pPr>
              <w:jc w:val="center"/>
            </w:pP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5-8 класс</w:t>
            </w:r>
          </w:p>
        </w:tc>
        <w:tc>
          <w:tcPr>
            <w:tcW w:w="9983" w:type="dxa"/>
            <w:gridSpan w:val="3"/>
            <w:shd w:val="clear" w:color="auto" w:fill="FDE9D9"/>
            <w:noWrap/>
            <w:vAlign w:val="center"/>
          </w:tcPr>
          <w:p w:rsidR="003C5D1B" w:rsidRDefault="004C4805">
            <w:pPr>
              <w:pStyle w:val="a3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«Архитектурные стили Барнаула». Авторская экскурсия – знакомство с архитектурными особенностями исторического центра г. Барнаула</w:t>
            </w:r>
          </w:p>
        </w:tc>
        <w:tc>
          <w:tcPr>
            <w:tcW w:w="2914" w:type="dxa"/>
            <w:vMerge/>
            <w:noWrap/>
          </w:tcPr>
          <w:p w:rsidR="003C5D1B" w:rsidRDefault="003C5D1B">
            <w:pPr>
              <w:rPr>
                <w:rFonts w:eastAsia="Calibri"/>
              </w:rPr>
            </w:pPr>
          </w:p>
        </w:tc>
      </w:tr>
      <w:tr w:rsidR="003C5D1B">
        <w:trPr>
          <w:gridAfter w:val="1"/>
          <w:wAfter w:w="3761" w:type="dxa"/>
          <w:cantSplit/>
          <w:trHeight w:val="904"/>
        </w:trPr>
        <w:tc>
          <w:tcPr>
            <w:tcW w:w="1809" w:type="dxa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9-11 класс</w:t>
            </w:r>
          </w:p>
        </w:tc>
        <w:tc>
          <w:tcPr>
            <w:tcW w:w="9983" w:type="dxa"/>
            <w:gridSpan w:val="3"/>
            <w:shd w:val="clear" w:color="auto" w:fill="FDE9D9"/>
            <w:noWrap/>
            <w:vAlign w:val="center"/>
          </w:tcPr>
          <w:p w:rsidR="003C5D1B" w:rsidRDefault="004C4805">
            <w:pPr>
              <w:spacing w:before="100" w:beforeAutospacing="1" w:after="100" w:afterAutospacing="1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«Сталинский  ампир в архитектуре Барнаула». Авторская экскурсия-знакомство с объектами архитектурного культурного наследия  сталинской эпохи г. Барнаула</w:t>
            </w:r>
          </w:p>
        </w:tc>
        <w:tc>
          <w:tcPr>
            <w:tcW w:w="2914" w:type="dxa"/>
            <w:vMerge/>
            <w:noWrap/>
          </w:tcPr>
          <w:p w:rsidR="003C5D1B" w:rsidRDefault="003C5D1B">
            <w:pPr>
              <w:rPr>
                <w:rFonts w:eastAsia="Calibri"/>
              </w:rPr>
            </w:pPr>
          </w:p>
        </w:tc>
      </w:tr>
      <w:tr w:rsidR="003C5D1B">
        <w:trPr>
          <w:gridAfter w:val="1"/>
          <w:wAfter w:w="3761" w:type="dxa"/>
        </w:trPr>
        <w:tc>
          <w:tcPr>
            <w:tcW w:w="14706" w:type="dxa"/>
            <w:gridSpan w:val="5"/>
            <w:noWrap/>
            <w:vAlign w:val="center"/>
          </w:tcPr>
          <w:p w:rsidR="003C5D1B" w:rsidRDefault="004C48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Культурный клуб</w:t>
            </w:r>
          </w:p>
        </w:tc>
      </w:tr>
      <w:tr w:rsidR="003C5D1B">
        <w:trPr>
          <w:gridAfter w:val="1"/>
          <w:wAfter w:w="3761" w:type="dxa"/>
          <w:cantSplit/>
          <w:trHeight w:val="263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 xml:space="preserve">Возрастная </w:t>
            </w:r>
            <w:r>
              <w:rPr>
                <w:i/>
              </w:rPr>
              <w:lastRenderedPageBreak/>
              <w:t>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1-4 класс</w:t>
            </w:r>
          </w:p>
        </w:tc>
        <w:tc>
          <w:tcPr>
            <w:tcW w:w="9983" w:type="dxa"/>
            <w:gridSpan w:val="3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14" w:type="dxa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 xml:space="preserve">КГБУ </w:t>
            </w:r>
            <w:r>
              <w:lastRenderedPageBreak/>
              <w:t>«Государственный художественный музей Алтайского края»,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Фомина Надежда Николаевна, 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т. 502-224</w:t>
            </w: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983" w:type="dxa"/>
            <w:gridSpan w:val="3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</w:rPr>
            </w:pPr>
            <w:r>
              <w:t>«Барнаул глазами художников». Мультимедийное занятие  об истории  г. Барнаула с показом уникальной фотопанорамы 1860-х годов из научного архива ГХМАК.</w:t>
            </w:r>
          </w:p>
        </w:tc>
        <w:tc>
          <w:tcPr>
            <w:tcW w:w="2914" w:type="dxa"/>
            <w:vMerge/>
            <w:noWrap/>
          </w:tcPr>
          <w:p w:rsidR="003C5D1B" w:rsidRDefault="003C5D1B">
            <w:pPr>
              <w:jc w:val="center"/>
              <w:rPr>
                <w:rFonts w:eastAsia="Calibri"/>
              </w:rPr>
            </w:pPr>
          </w:p>
        </w:tc>
      </w:tr>
      <w:tr w:rsidR="003C5D1B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983" w:type="dxa"/>
            <w:gridSpan w:val="3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14" w:type="dxa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>КГБУ «Государственный художественный музей Алтайского края»,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Манякина Юлия Сергеевна, </w:t>
            </w:r>
          </w:p>
          <w:p w:rsidR="003C5D1B" w:rsidRDefault="004C48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т. 502-224</w:t>
            </w: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983" w:type="dxa"/>
            <w:gridSpan w:val="3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t>«Купеческий дом: путешествие в прошлое Барнаула». Мультимедийное занятие об архитектурных особенностях здания музея по улице М. Горького, 16,  памятника</w:t>
            </w:r>
            <w:r>
              <w:t xml:space="preserve"> архитектуры нач. ХХ века</w:t>
            </w:r>
          </w:p>
        </w:tc>
        <w:tc>
          <w:tcPr>
            <w:tcW w:w="2914" w:type="dxa"/>
            <w:vMerge/>
            <w:noWrap/>
          </w:tcPr>
          <w:p w:rsidR="003C5D1B" w:rsidRDefault="003C5D1B">
            <w:pPr>
              <w:jc w:val="center"/>
              <w:rPr>
                <w:rFonts w:eastAsia="Calibri"/>
              </w:rPr>
            </w:pPr>
          </w:p>
        </w:tc>
      </w:tr>
      <w:tr w:rsidR="003C5D1B">
        <w:trPr>
          <w:gridAfter w:val="1"/>
          <w:wAfter w:w="3761" w:type="dxa"/>
          <w:cantSplit/>
          <w:trHeight w:val="276"/>
        </w:trPr>
        <w:tc>
          <w:tcPr>
            <w:tcW w:w="1809" w:type="dxa"/>
            <w:vMerge/>
            <w:noWrap/>
            <w:vAlign w:val="center"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983" w:type="dxa"/>
            <w:gridSpan w:val="3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14" w:type="dxa"/>
            <w:vMerge/>
            <w:noWrap/>
            <w:vAlign w:val="center"/>
          </w:tcPr>
          <w:p w:rsidR="003C5D1B" w:rsidRDefault="003C5D1B"/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983" w:type="dxa"/>
            <w:gridSpan w:val="3"/>
            <w:tcBorders>
              <w:bottom w:val="single" w:sz="4" w:space="0" w:color="000000"/>
            </w:tcBorders>
            <w:shd w:val="clear" w:color="auto" w:fill="FDE9D9"/>
            <w:noWrap/>
            <w:vAlign w:val="center"/>
          </w:tcPr>
          <w:p w:rsidR="003C5D1B" w:rsidRDefault="004C4805">
            <w:pPr>
              <w:jc w:val="both"/>
              <w:rPr>
                <w:rFonts w:eastAsia="Calibri"/>
                <w:lang w:eastAsia="en-US"/>
              </w:rPr>
            </w:pPr>
            <w:r>
              <w:t>«Уголок Санкт-Петербурга». Мультимедийное занятие об  историко-архитектурном ансамбле «Демидовская площадь» и архитекторах А. И. Молчанове и  Я. Н. Попове, авторах проекта площади</w:t>
            </w:r>
          </w:p>
        </w:tc>
        <w:tc>
          <w:tcPr>
            <w:tcW w:w="2914" w:type="dxa"/>
            <w:vMerge/>
            <w:noWrap/>
          </w:tcPr>
          <w:p w:rsidR="003C5D1B" w:rsidRDefault="003C5D1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C5D1B">
        <w:trPr>
          <w:gridAfter w:val="1"/>
          <w:wAfter w:w="3761" w:type="dxa"/>
          <w:cantSplit/>
        </w:trPr>
        <w:tc>
          <w:tcPr>
            <w:tcW w:w="1809" w:type="dxa"/>
            <w:vMerge w:val="restart"/>
            <w:noWrap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1-8 класс</w:t>
            </w:r>
          </w:p>
        </w:tc>
        <w:tc>
          <w:tcPr>
            <w:tcW w:w="9983" w:type="dxa"/>
            <w:gridSpan w:val="3"/>
            <w:shd w:val="clear" w:color="auto" w:fill="FABF8F"/>
            <w:noWrap/>
            <w:vAlign w:val="center"/>
          </w:tcPr>
          <w:p w:rsidR="003C5D1B" w:rsidRDefault="003C5D1B">
            <w:pPr>
              <w:jc w:val="both"/>
            </w:pPr>
          </w:p>
        </w:tc>
        <w:tc>
          <w:tcPr>
            <w:tcW w:w="2914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КГБУ «Г</w:t>
            </w:r>
            <w:r>
              <w:rPr>
                <w:rFonts w:eastAsia="Calibri"/>
              </w:rPr>
              <w:t>осударственный музей истории литературы, искусства и культуры Алтая»,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Никитина Лариса Петровна,</w:t>
            </w:r>
          </w:p>
          <w:p w:rsidR="003C5D1B" w:rsidRDefault="004C48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т. 504-243</w:t>
            </w:r>
          </w:p>
        </w:tc>
      </w:tr>
      <w:tr w:rsidR="003C5D1B">
        <w:trPr>
          <w:gridAfter w:val="1"/>
          <w:wAfter w:w="3761" w:type="dxa"/>
          <w:cantSplit/>
          <w:trHeight w:val="713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983" w:type="dxa"/>
            <w:gridSpan w:val="3"/>
            <w:shd w:val="clear" w:color="auto" w:fill="FDE9D9"/>
            <w:noWrap/>
            <w:vAlign w:val="center"/>
          </w:tcPr>
          <w:p w:rsidR="003C5D1B" w:rsidRDefault="004C4805">
            <w:pPr>
              <w:jc w:val="both"/>
            </w:pPr>
            <w:r>
              <w:rPr>
                <w:rFonts w:eastAsia="Calibri"/>
              </w:rPr>
              <w:t>Квест по музейной историко-экологической тропе «Секреты старинной усадьбы»</w:t>
            </w:r>
          </w:p>
          <w:p w:rsidR="003C5D1B" w:rsidRDefault="003C5D1B">
            <w:pPr>
              <w:jc w:val="both"/>
            </w:pPr>
          </w:p>
        </w:tc>
        <w:tc>
          <w:tcPr>
            <w:tcW w:w="2914" w:type="dxa"/>
            <w:vMerge/>
            <w:noWrap/>
          </w:tcPr>
          <w:p w:rsidR="003C5D1B" w:rsidRDefault="003C5D1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C5D1B">
        <w:trPr>
          <w:gridAfter w:val="1"/>
          <w:wAfter w:w="3761" w:type="dxa"/>
          <w:trHeight w:val="557"/>
        </w:trPr>
        <w:tc>
          <w:tcPr>
            <w:tcW w:w="1809" w:type="dxa"/>
            <w:vMerge w:val="restart"/>
            <w:noWrap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9-11 класс</w:t>
            </w:r>
          </w:p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983" w:type="dxa"/>
            <w:gridSpan w:val="3"/>
            <w:vMerge w:val="restart"/>
            <w:shd w:val="clear" w:color="FABF8F" w:themeColor="accent6" w:themeTint="99" w:fill="FABF8F" w:themeFill="accent6" w:themeFillTint="99"/>
            <w:noWrap/>
            <w:vAlign w:val="center"/>
          </w:tcPr>
          <w:p w:rsidR="003C5D1B" w:rsidRDefault="003C5D1B"/>
        </w:tc>
        <w:tc>
          <w:tcPr>
            <w:tcW w:w="2914" w:type="dxa"/>
            <w:vMerge/>
            <w:noWrap/>
            <w:vAlign w:val="center"/>
          </w:tcPr>
          <w:p w:rsidR="003C5D1B" w:rsidRDefault="003C5D1B"/>
        </w:tc>
      </w:tr>
      <w:tr w:rsidR="003C5D1B">
        <w:trPr>
          <w:gridAfter w:val="1"/>
          <w:wAfter w:w="3761" w:type="dxa"/>
          <w:trHeight w:val="1118"/>
        </w:trPr>
        <w:tc>
          <w:tcPr>
            <w:tcW w:w="1809" w:type="dxa"/>
            <w:vMerge/>
            <w:noWrap/>
          </w:tcPr>
          <w:p w:rsidR="003C5D1B" w:rsidRDefault="003C5D1B"/>
        </w:tc>
        <w:tc>
          <w:tcPr>
            <w:tcW w:w="9983" w:type="dxa"/>
            <w:gridSpan w:val="3"/>
            <w:vMerge w:val="restart"/>
            <w:shd w:val="clear" w:color="FFFFFF" w:fill="FDE9D9"/>
            <w:noWrap/>
            <w:vAlign w:val="center"/>
          </w:tcPr>
          <w:p w:rsidR="003C5D1B" w:rsidRDefault="004C4805">
            <w:pPr>
              <w:jc w:val="both"/>
            </w:pPr>
            <w:r>
              <w:t>«Архитектура Барнаула»: Слайд-программа «Уголок Петербурга: Столичный след в истории старого Барнаула»</w:t>
            </w:r>
          </w:p>
        </w:tc>
        <w:tc>
          <w:tcPr>
            <w:tcW w:w="2914" w:type="dxa"/>
            <w:vMerge/>
            <w:noWrap/>
            <w:vAlign w:val="center"/>
          </w:tcPr>
          <w:p w:rsidR="003C5D1B" w:rsidRDefault="003C5D1B"/>
        </w:tc>
      </w:tr>
      <w:tr w:rsidR="003C5D1B">
        <w:trPr>
          <w:gridAfter w:val="1"/>
          <w:wAfter w:w="3761" w:type="dxa"/>
        </w:trPr>
        <w:tc>
          <w:tcPr>
            <w:tcW w:w="14706" w:type="dxa"/>
            <w:gridSpan w:val="5"/>
            <w:noWrap/>
          </w:tcPr>
          <w:p w:rsidR="003C5D1B" w:rsidRDefault="004C48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Цифровая культура</w:t>
            </w:r>
          </w:p>
        </w:tc>
      </w:tr>
      <w:tr w:rsidR="003C5D1B">
        <w:trPr>
          <w:gridAfter w:val="1"/>
          <w:wAfter w:w="3761" w:type="dxa"/>
          <w:cantSplit/>
          <w:trHeight w:val="317"/>
        </w:trPr>
        <w:tc>
          <w:tcPr>
            <w:tcW w:w="1809" w:type="dxa"/>
            <w:vMerge w:val="restart"/>
            <w:noWrap/>
            <w:vAlign w:val="center"/>
          </w:tcPr>
          <w:p w:rsidR="003C5D1B" w:rsidRDefault="004C4805">
            <w:pPr>
              <w:jc w:val="center"/>
              <w:rPr>
                <w:i/>
              </w:rPr>
            </w:pPr>
            <w:r>
              <w:rPr>
                <w:i/>
              </w:rPr>
              <w:t>Возрастная категория</w:t>
            </w:r>
          </w:p>
          <w:p w:rsidR="003C5D1B" w:rsidRDefault="004C4805">
            <w:pPr>
              <w:jc w:val="center"/>
            </w:pPr>
            <w:r>
              <w:rPr>
                <w:i/>
              </w:rPr>
              <w:t>1-11 класс</w:t>
            </w:r>
          </w:p>
        </w:tc>
        <w:tc>
          <w:tcPr>
            <w:tcW w:w="9983" w:type="dxa"/>
            <w:gridSpan w:val="3"/>
            <w:shd w:val="clear" w:color="auto" w:fill="FABF8F"/>
            <w:noWrap/>
            <w:vAlign w:val="center"/>
          </w:tcPr>
          <w:p w:rsidR="003C5D1B" w:rsidRDefault="003C5D1B">
            <w:pPr>
              <w:spacing w:before="100" w:beforeAutospacing="1" w:after="100" w:afterAutospacing="1"/>
              <w:jc w:val="both"/>
              <w:rPr>
                <w:color w:val="000000"/>
                <w:szCs w:val="20"/>
              </w:rPr>
            </w:pPr>
          </w:p>
        </w:tc>
        <w:tc>
          <w:tcPr>
            <w:tcW w:w="2914" w:type="dxa"/>
            <w:vMerge w:val="restart"/>
            <w:noWrap/>
            <w:vAlign w:val="center"/>
          </w:tcPr>
          <w:p w:rsidR="003C5D1B" w:rsidRDefault="004C4805">
            <w:pPr>
              <w:jc w:val="center"/>
            </w:pPr>
            <w:r>
              <w:t>КГБУ «Государственный художественный музей Алтайского края»,</w:t>
            </w:r>
          </w:p>
          <w:p w:rsidR="003C5D1B" w:rsidRDefault="004C48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Манякина Юлия Сергеевна, </w:t>
            </w:r>
          </w:p>
          <w:p w:rsidR="003C5D1B" w:rsidRDefault="004C4805">
            <w:pPr>
              <w:jc w:val="center"/>
            </w:pPr>
            <w:r>
              <w:rPr>
                <w:rFonts w:eastAsia="Calibri"/>
              </w:rPr>
              <w:t>т. 502-224</w:t>
            </w:r>
          </w:p>
        </w:tc>
      </w:tr>
      <w:tr w:rsidR="003C5D1B">
        <w:trPr>
          <w:gridAfter w:val="1"/>
          <w:wAfter w:w="3761" w:type="dxa"/>
          <w:cantSplit/>
          <w:trHeight w:val="848"/>
        </w:trPr>
        <w:tc>
          <w:tcPr>
            <w:tcW w:w="1809" w:type="dxa"/>
            <w:vMerge/>
            <w:noWrap/>
          </w:tcPr>
          <w:p w:rsidR="003C5D1B" w:rsidRDefault="003C5D1B">
            <w:pPr>
              <w:jc w:val="center"/>
              <w:rPr>
                <w:i/>
              </w:rPr>
            </w:pPr>
          </w:p>
        </w:tc>
        <w:tc>
          <w:tcPr>
            <w:tcW w:w="9983" w:type="dxa"/>
            <w:gridSpan w:val="3"/>
            <w:shd w:val="clear" w:color="auto" w:fill="FDE9D9"/>
            <w:noWrap/>
            <w:vAlign w:val="center"/>
          </w:tcPr>
          <w:p w:rsidR="003C5D1B" w:rsidRDefault="004C4805">
            <w:pPr>
              <w:shd w:val="nil"/>
            </w:pPr>
            <w:r>
              <w:t>«Легенда старинного особняка». Виртуальная экскурсия  https://www.youtube.com/watch?v=hi-HmG8a_zc&amp;t=142s.</w:t>
            </w:r>
          </w:p>
        </w:tc>
        <w:tc>
          <w:tcPr>
            <w:tcW w:w="2914" w:type="dxa"/>
            <w:vMerge/>
            <w:noWrap/>
          </w:tcPr>
          <w:p w:rsidR="003C5D1B" w:rsidRDefault="003C5D1B">
            <w:pPr>
              <w:jc w:val="center"/>
            </w:pPr>
          </w:p>
        </w:tc>
      </w:tr>
    </w:tbl>
    <w:p w:rsidR="003C5D1B" w:rsidRDefault="003C5D1B"/>
    <w:p w:rsidR="003C5D1B" w:rsidRDefault="003C5D1B"/>
    <w:p w:rsidR="003C5D1B" w:rsidRDefault="003C5D1B"/>
    <w:sectPr w:rsidR="003C5D1B" w:rsidSect="003C5D1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805" w:rsidRDefault="004C4805">
      <w:r>
        <w:separator/>
      </w:r>
    </w:p>
  </w:endnote>
  <w:endnote w:type="continuationSeparator" w:id="1">
    <w:p w:rsidR="004C4805" w:rsidRDefault="004C4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Astra Serif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805" w:rsidRDefault="004C4805">
      <w:r>
        <w:separator/>
      </w:r>
    </w:p>
  </w:footnote>
  <w:footnote w:type="continuationSeparator" w:id="1">
    <w:p w:rsidR="004C4805" w:rsidRDefault="004C4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1091"/>
    <w:multiLevelType w:val="hybridMultilevel"/>
    <w:tmpl w:val="6922CA70"/>
    <w:lvl w:ilvl="0" w:tplc="DB84EC9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A54116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A7611D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B8438F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8F6521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B5225B2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886FF8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87C9F5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C7ACC7D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2B2310CB"/>
    <w:multiLevelType w:val="hybridMultilevel"/>
    <w:tmpl w:val="D1CE66DA"/>
    <w:lvl w:ilvl="0" w:tplc="551C8DA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A5009CDE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735878B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742A4D0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490EF8E8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7CD8F058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FA3A3D3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D08C4A06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5444330C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37FC0A8C"/>
    <w:multiLevelType w:val="hybridMultilevel"/>
    <w:tmpl w:val="B0369B14"/>
    <w:lvl w:ilvl="0" w:tplc="CFDE226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808E38C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743A605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89EA35E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88CD72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DD5A840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5E6536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D9AA4F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D2D8467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3C6A7A6F"/>
    <w:multiLevelType w:val="hybridMultilevel"/>
    <w:tmpl w:val="75745378"/>
    <w:lvl w:ilvl="0" w:tplc="8556CB6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81AE502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666BB8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8EB8AB2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0DA9C6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F78807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3285BC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C09A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862B45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4EC77E25"/>
    <w:multiLevelType w:val="hybridMultilevel"/>
    <w:tmpl w:val="503EAF1E"/>
    <w:lvl w:ilvl="0" w:tplc="C368DE7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E9F87A4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EEADE0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4BF8BFC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692479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D004C34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7F43B4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19ADC5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1A9C3F2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530E1329"/>
    <w:multiLevelType w:val="hybridMultilevel"/>
    <w:tmpl w:val="99E80684"/>
    <w:lvl w:ilvl="0" w:tplc="78A6ECB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9C30617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ACFE40E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1F846A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5C8AF6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5CAED95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74839E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B76AE16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BBDC7D4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6886350E"/>
    <w:multiLevelType w:val="hybridMultilevel"/>
    <w:tmpl w:val="15223270"/>
    <w:lvl w:ilvl="0" w:tplc="79029E24">
      <w:start w:val="1"/>
      <w:numFmt w:val="bullet"/>
      <w:lvlText w:val=""/>
      <w:lvlJc w:val="left"/>
      <w:pPr>
        <w:ind w:left="391" w:hanging="360"/>
      </w:pPr>
      <w:rPr>
        <w:rFonts w:ascii="Symbol" w:hAnsi="Symbol"/>
      </w:rPr>
    </w:lvl>
    <w:lvl w:ilvl="1" w:tplc="39422AC6">
      <w:start w:val="1"/>
      <w:numFmt w:val="bullet"/>
      <w:lvlText w:val="o"/>
      <w:lvlJc w:val="left"/>
      <w:pPr>
        <w:ind w:left="1111" w:hanging="360"/>
      </w:pPr>
      <w:rPr>
        <w:rFonts w:ascii="Courier New" w:hAnsi="Courier New"/>
      </w:rPr>
    </w:lvl>
    <w:lvl w:ilvl="2" w:tplc="52805002">
      <w:start w:val="1"/>
      <w:numFmt w:val="bullet"/>
      <w:lvlText w:val=""/>
      <w:lvlJc w:val="left"/>
      <w:pPr>
        <w:ind w:left="1831" w:hanging="360"/>
      </w:pPr>
      <w:rPr>
        <w:rFonts w:ascii="Wingdings" w:hAnsi="Wingdings"/>
      </w:rPr>
    </w:lvl>
    <w:lvl w:ilvl="3" w:tplc="C4043F08">
      <w:start w:val="1"/>
      <w:numFmt w:val="bullet"/>
      <w:lvlText w:val=""/>
      <w:lvlJc w:val="left"/>
      <w:pPr>
        <w:ind w:left="2551" w:hanging="360"/>
      </w:pPr>
      <w:rPr>
        <w:rFonts w:ascii="Symbol" w:hAnsi="Symbol"/>
      </w:rPr>
    </w:lvl>
    <w:lvl w:ilvl="4" w:tplc="A4DE5A6E">
      <w:start w:val="1"/>
      <w:numFmt w:val="bullet"/>
      <w:lvlText w:val="o"/>
      <w:lvlJc w:val="left"/>
      <w:pPr>
        <w:ind w:left="3271" w:hanging="360"/>
      </w:pPr>
      <w:rPr>
        <w:rFonts w:ascii="Courier New" w:hAnsi="Courier New"/>
      </w:rPr>
    </w:lvl>
    <w:lvl w:ilvl="5" w:tplc="AC24828E">
      <w:start w:val="1"/>
      <w:numFmt w:val="bullet"/>
      <w:lvlText w:val=""/>
      <w:lvlJc w:val="left"/>
      <w:pPr>
        <w:ind w:left="3991" w:hanging="360"/>
      </w:pPr>
      <w:rPr>
        <w:rFonts w:ascii="Wingdings" w:hAnsi="Wingdings"/>
      </w:rPr>
    </w:lvl>
    <w:lvl w:ilvl="6" w:tplc="24345F2E">
      <w:start w:val="1"/>
      <w:numFmt w:val="bullet"/>
      <w:lvlText w:val=""/>
      <w:lvlJc w:val="left"/>
      <w:pPr>
        <w:ind w:left="4711" w:hanging="360"/>
      </w:pPr>
      <w:rPr>
        <w:rFonts w:ascii="Symbol" w:hAnsi="Symbol"/>
      </w:rPr>
    </w:lvl>
    <w:lvl w:ilvl="7" w:tplc="E078131A">
      <w:start w:val="1"/>
      <w:numFmt w:val="bullet"/>
      <w:lvlText w:val="o"/>
      <w:lvlJc w:val="left"/>
      <w:pPr>
        <w:ind w:left="5431" w:hanging="360"/>
      </w:pPr>
      <w:rPr>
        <w:rFonts w:ascii="Courier New" w:hAnsi="Courier New"/>
      </w:rPr>
    </w:lvl>
    <w:lvl w:ilvl="8" w:tplc="167A882A">
      <w:start w:val="1"/>
      <w:numFmt w:val="bullet"/>
      <w:lvlText w:val=""/>
      <w:lvlJc w:val="left"/>
      <w:pPr>
        <w:ind w:left="6151" w:hanging="360"/>
      </w:pPr>
      <w:rPr>
        <w:rFonts w:ascii="Wingdings" w:hAnsi="Wingdings"/>
      </w:rPr>
    </w:lvl>
  </w:abstractNum>
  <w:abstractNum w:abstractNumId="7">
    <w:nsid w:val="6DF056EB"/>
    <w:multiLevelType w:val="hybridMultilevel"/>
    <w:tmpl w:val="7C568CE8"/>
    <w:lvl w:ilvl="0" w:tplc="2EC2218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83A86D9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9BE89FD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D78FD5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F6A4FC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377E57D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1D4579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7F0EB5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EE26E01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nsid w:val="746A641D"/>
    <w:multiLevelType w:val="hybridMultilevel"/>
    <w:tmpl w:val="10DA02CC"/>
    <w:lvl w:ilvl="0" w:tplc="CDA23F72">
      <w:start w:val="1"/>
      <w:numFmt w:val="bullet"/>
      <w:lvlText w:val=""/>
      <w:lvlJc w:val="left"/>
      <w:pPr>
        <w:ind w:left="391" w:hanging="360"/>
      </w:pPr>
      <w:rPr>
        <w:rFonts w:ascii="Symbol" w:hAnsi="Symbol"/>
      </w:rPr>
    </w:lvl>
    <w:lvl w:ilvl="1" w:tplc="77741C6C">
      <w:start w:val="1"/>
      <w:numFmt w:val="bullet"/>
      <w:lvlText w:val="o"/>
      <w:lvlJc w:val="left"/>
      <w:pPr>
        <w:ind w:left="1111" w:hanging="360"/>
      </w:pPr>
      <w:rPr>
        <w:rFonts w:ascii="Courier New" w:hAnsi="Courier New"/>
      </w:rPr>
    </w:lvl>
    <w:lvl w:ilvl="2" w:tplc="B3CE63FE">
      <w:start w:val="1"/>
      <w:numFmt w:val="bullet"/>
      <w:lvlText w:val=""/>
      <w:lvlJc w:val="left"/>
      <w:pPr>
        <w:ind w:left="1831" w:hanging="360"/>
      </w:pPr>
      <w:rPr>
        <w:rFonts w:ascii="Wingdings" w:hAnsi="Wingdings"/>
      </w:rPr>
    </w:lvl>
    <w:lvl w:ilvl="3" w:tplc="8C0C3D74">
      <w:start w:val="1"/>
      <w:numFmt w:val="bullet"/>
      <w:lvlText w:val=""/>
      <w:lvlJc w:val="left"/>
      <w:pPr>
        <w:ind w:left="2551" w:hanging="360"/>
      </w:pPr>
      <w:rPr>
        <w:rFonts w:ascii="Symbol" w:hAnsi="Symbol"/>
      </w:rPr>
    </w:lvl>
    <w:lvl w:ilvl="4" w:tplc="ED962896">
      <w:start w:val="1"/>
      <w:numFmt w:val="bullet"/>
      <w:lvlText w:val="o"/>
      <w:lvlJc w:val="left"/>
      <w:pPr>
        <w:ind w:left="3271" w:hanging="360"/>
      </w:pPr>
      <w:rPr>
        <w:rFonts w:ascii="Courier New" w:hAnsi="Courier New"/>
      </w:rPr>
    </w:lvl>
    <w:lvl w:ilvl="5" w:tplc="53900E86">
      <w:start w:val="1"/>
      <w:numFmt w:val="bullet"/>
      <w:lvlText w:val=""/>
      <w:lvlJc w:val="left"/>
      <w:pPr>
        <w:ind w:left="3991" w:hanging="360"/>
      </w:pPr>
      <w:rPr>
        <w:rFonts w:ascii="Wingdings" w:hAnsi="Wingdings"/>
      </w:rPr>
    </w:lvl>
    <w:lvl w:ilvl="6" w:tplc="6650A542">
      <w:start w:val="1"/>
      <w:numFmt w:val="bullet"/>
      <w:lvlText w:val=""/>
      <w:lvlJc w:val="left"/>
      <w:pPr>
        <w:ind w:left="4711" w:hanging="360"/>
      </w:pPr>
      <w:rPr>
        <w:rFonts w:ascii="Symbol" w:hAnsi="Symbol"/>
      </w:rPr>
    </w:lvl>
    <w:lvl w:ilvl="7" w:tplc="7322844E">
      <w:start w:val="1"/>
      <w:numFmt w:val="bullet"/>
      <w:lvlText w:val="o"/>
      <w:lvlJc w:val="left"/>
      <w:pPr>
        <w:ind w:left="5431" w:hanging="360"/>
      </w:pPr>
      <w:rPr>
        <w:rFonts w:ascii="Courier New" w:hAnsi="Courier New"/>
      </w:rPr>
    </w:lvl>
    <w:lvl w:ilvl="8" w:tplc="410CC846">
      <w:start w:val="1"/>
      <w:numFmt w:val="bullet"/>
      <w:lvlText w:val=""/>
      <w:lvlJc w:val="left"/>
      <w:pPr>
        <w:ind w:left="6151" w:hanging="360"/>
      </w:pPr>
      <w:rPr>
        <w:rFonts w:ascii="Wingdings" w:hAnsi="Wingdings"/>
      </w:rPr>
    </w:lvl>
  </w:abstractNum>
  <w:abstractNum w:abstractNumId="9">
    <w:nsid w:val="75587881"/>
    <w:multiLevelType w:val="hybridMultilevel"/>
    <w:tmpl w:val="8430C3F0"/>
    <w:lvl w:ilvl="0" w:tplc="40EC0F2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63DEA34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565A319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67A1BF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A08130E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4BF67F2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D4F2F8C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A7A024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95DCB82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>
    <w:nsid w:val="766E3497"/>
    <w:multiLevelType w:val="hybridMultilevel"/>
    <w:tmpl w:val="960603B0"/>
    <w:lvl w:ilvl="0" w:tplc="CA72F6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967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E1467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0281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7DC563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6410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64ED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3CB45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F8293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CAC194B"/>
    <w:multiLevelType w:val="hybridMultilevel"/>
    <w:tmpl w:val="FD567408"/>
    <w:lvl w:ilvl="0" w:tplc="F10E2D0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9E5C9B3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2C6EE59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BCC24F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868DC7E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4782D21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85E1E8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B0624A4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EA6AAB4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D1B"/>
    <w:rsid w:val="003C5D1B"/>
    <w:rsid w:val="004C4805"/>
    <w:rsid w:val="0051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5D1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C5D1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C5D1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C5D1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C5D1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C5D1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C5D1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C5D1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C5D1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C5D1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3C5D1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C5D1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C5D1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C5D1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C5D1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C5D1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C5D1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C5D1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C5D1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rsid w:val="003C5D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3C5D1B"/>
  </w:style>
  <w:style w:type="paragraph" w:styleId="a6">
    <w:name w:val="Title"/>
    <w:basedOn w:val="a"/>
    <w:next w:val="a"/>
    <w:link w:val="a7"/>
    <w:uiPriority w:val="10"/>
    <w:qFormat/>
    <w:rsid w:val="003C5D1B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3C5D1B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3C5D1B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3C5D1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C5D1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C5D1B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3C5D1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3C5D1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C5D1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C5D1B"/>
  </w:style>
  <w:style w:type="paragraph" w:customStyle="1" w:styleId="Footer">
    <w:name w:val="Footer"/>
    <w:basedOn w:val="a"/>
    <w:link w:val="CaptionChar"/>
    <w:uiPriority w:val="99"/>
    <w:unhideWhenUsed/>
    <w:rsid w:val="003C5D1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C5D1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C5D1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C5D1B"/>
  </w:style>
  <w:style w:type="table" w:styleId="ac">
    <w:name w:val="Table Grid"/>
    <w:basedOn w:val="a1"/>
    <w:rsid w:val="003C5D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C5D1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C5D1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C5D1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C5D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C5D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C5D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C5D1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C5D1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C5D1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C5D1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C5D1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C5D1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C5D1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C5D1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C5D1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C5D1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C5D1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C5D1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C5D1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C5D1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C5D1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C5D1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C5D1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C5D1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C5D1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C5D1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C5D1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C5D1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C5D1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C5D1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C5D1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C5D1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C5D1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C5D1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C5D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C5D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C5D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C5D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C5D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C5D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C5D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C5D1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C5D1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C5D1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C5D1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C5D1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C5D1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C5D1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C5D1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C5D1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C5D1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C5D1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C5D1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C5D1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C5D1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C5D1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C5D1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C5D1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C5D1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C5D1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C5D1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C5D1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C5D1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C5D1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C5D1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C5D1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C5D1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C5D1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C5D1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C5D1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rsid w:val="003C5D1B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C5D1B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3C5D1B"/>
    <w:rPr>
      <w:sz w:val="18"/>
    </w:rPr>
  </w:style>
  <w:style w:type="character" w:styleId="af0">
    <w:name w:val="footnote reference"/>
    <w:uiPriority w:val="99"/>
    <w:unhideWhenUsed/>
    <w:rsid w:val="003C5D1B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3C5D1B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3C5D1B"/>
    <w:rPr>
      <w:sz w:val="20"/>
    </w:rPr>
  </w:style>
  <w:style w:type="character" w:styleId="af3">
    <w:name w:val="endnote reference"/>
    <w:uiPriority w:val="99"/>
    <w:semiHidden/>
    <w:unhideWhenUsed/>
    <w:rsid w:val="003C5D1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C5D1B"/>
    <w:pPr>
      <w:spacing w:after="57"/>
    </w:pPr>
  </w:style>
  <w:style w:type="paragraph" w:styleId="21">
    <w:name w:val="toc 2"/>
    <w:basedOn w:val="a"/>
    <w:next w:val="a"/>
    <w:uiPriority w:val="39"/>
    <w:unhideWhenUsed/>
    <w:rsid w:val="003C5D1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C5D1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C5D1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C5D1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C5D1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C5D1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C5D1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C5D1B"/>
    <w:pPr>
      <w:spacing w:after="57"/>
      <w:ind w:left="2268"/>
    </w:pPr>
  </w:style>
  <w:style w:type="paragraph" w:styleId="af4">
    <w:name w:val="TOC Heading"/>
    <w:uiPriority w:val="39"/>
    <w:unhideWhenUsed/>
    <w:rsid w:val="003C5D1B"/>
  </w:style>
  <w:style w:type="paragraph" w:styleId="af5">
    <w:name w:val="table of figures"/>
    <w:basedOn w:val="a"/>
    <w:next w:val="a"/>
    <w:uiPriority w:val="99"/>
    <w:unhideWhenUsed/>
    <w:rsid w:val="003C5D1B"/>
  </w:style>
  <w:style w:type="table" w:customStyle="1" w:styleId="10">
    <w:name w:val="Сетка таблицы1"/>
    <w:basedOn w:val="a1"/>
    <w:next w:val="ac"/>
    <w:rsid w:val="003C5D1B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Содержимое таблицы"/>
    <w:basedOn w:val="a"/>
    <w:rsid w:val="003C5D1B"/>
    <w:pPr>
      <w:widowControl w:val="0"/>
      <w:suppressLineNumbers/>
    </w:pPr>
    <w:rPr>
      <w:rFonts w:ascii="Liberation Serif" w:eastAsia="SimSun" w:hAnsi="Liberation Serif"/>
      <w:lang w:val="en-US" w:eastAsia="zh-CN" w:bidi="hi-IN"/>
    </w:rPr>
  </w:style>
  <w:style w:type="table" w:customStyle="1" w:styleId="22">
    <w:name w:val="Сетка таблицы2"/>
    <w:basedOn w:val="a1"/>
    <w:next w:val="ac"/>
    <w:rsid w:val="003C5D1B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c"/>
    <w:rsid w:val="003C5D1B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rsid w:val="003C5D1B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3C5D1B"/>
    <w:rPr>
      <w:rFonts w:ascii="Tahoma" w:hAnsi="Tahoma"/>
      <w:sz w:val="16"/>
      <w:szCs w:val="16"/>
    </w:rPr>
  </w:style>
  <w:style w:type="character" w:customStyle="1" w:styleId="a4">
    <w:name w:val="Абзац списка Знак"/>
    <w:link w:val="a3"/>
    <w:rsid w:val="003C5D1B"/>
    <w:rPr>
      <w:rFonts w:ascii="Calibri" w:eastAsia="Calibri" w:hAnsi="Calibri"/>
      <w:sz w:val="22"/>
      <w:szCs w:val="22"/>
      <w:lang w:eastAsia="en-US"/>
    </w:rPr>
  </w:style>
  <w:style w:type="character" w:styleId="af9">
    <w:name w:val="Emphasis"/>
    <w:rsid w:val="003C5D1B"/>
    <w:rPr>
      <w:i/>
      <w:iCs/>
    </w:rPr>
  </w:style>
  <w:style w:type="character" w:customStyle="1" w:styleId="reachbanner">
    <w:name w:val="_reachbanner_"/>
    <w:rsid w:val="003C5D1B"/>
    <w:rPr>
      <w:rFonts w:cs="Times New Roman"/>
    </w:rPr>
  </w:style>
  <w:style w:type="paragraph" w:customStyle="1" w:styleId="11">
    <w:name w:val="Абзац списка1"/>
    <w:rsid w:val="003C5D1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200"/>
      <w:ind w:left="720"/>
      <w:contextualSpacing/>
      <w:jc w:val="center"/>
    </w:pPr>
    <w:rPr>
      <w:rFonts w:ascii="PT Astra Serif" w:hAnsi="PT Astra Serif"/>
      <w:sz w:val="28"/>
      <w:szCs w:val="24"/>
    </w:rPr>
  </w:style>
  <w:style w:type="paragraph" w:customStyle="1" w:styleId="23">
    <w:name w:val="Основной текст2"/>
    <w:qFormat/>
    <w:rsid w:val="003C5D1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65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a-barnaul.ru/web-teatr/" TargetMode="External"/><Relationship Id="rId13" Type="http://schemas.openxmlformats.org/officeDocument/2006/relationships/hyperlink" Target="http://ghmak.ru/expo/gallery.php?id=7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www.youtube.com/watch?v=wGrTGhf6-tE&amp;list=PLAUyraEk00e51uK8U_tIH2mqGNQrYUM1S&amp;index=11" TargetMode="External"/><Relationship Id="rId2" Type="http://schemas.openxmlformats.org/officeDocument/2006/relationships/styles" Target="styles.xml"/><Relationship Id="rId16" Type="http://schemas.openxmlformats.org/officeDocument/2006/relationships/hyperlink" Target="http://ghmak.ru/expo/gallery.php?id=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hi-HmG8a_zc&amp;list=PLAUyraEk00e51uK8U_tIH2mqGNQrYUM1S&amp;index=13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ghmak.ru/expo/gallery.php?id=15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5696</Words>
  <Characters>32468</Characters>
  <Application>Microsoft Office Word</Application>
  <DocSecurity>0</DocSecurity>
  <Lines>270</Lines>
  <Paragraphs>76</Paragraphs>
  <ScaleCrop>false</ScaleCrop>
  <Company>ko-adm</Company>
  <LinksUpToDate>false</LinksUpToDate>
  <CharactersWithSpaces>38088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ko-101</dc:creator>
  <cp:lastModifiedBy>ko-101</cp:lastModifiedBy>
  <cp:revision>2</cp:revision>
  <dcterms:created xsi:type="dcterms:W3CDTF">2022-12-29T04:04:00Z</dcterms:created>
  <dcterms:modified xsi:type="dcterms:W3CDTF">2022-12-29T04:04:00Z</dcterms:modified>
</cp:coreProperties>
</file>